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0A18" w14:textId="77777777" w:rsidR="00812A58" w:rsidRPr="006D50BF" w:rsidRDefault="009810CD" w:rsidP="00812A58">
      <w:pPr>
        <w:jc w:val="center"/>
        <w:rPr>
          <w:b/>
          <w:bCs/>
          <w:sz w:val="52"/>
          <w:szCs w:val="52"/>
          <w:lang w:val="en-US"/>
        </w:rPr>
      </w:pPr>
      <w:r w:rsidRPr="006D50BF">
        <w:rPr>
          <w:b/>
          <w:bCs/>
          <w:sz w:val="52"/>
          <w:szCs w:val="52"/>
          <w:lang w:val="en-US"/>
        </w:rPr>
        <w:t>Gratitude:</w:t>
      </w:r>
    </w:p>
    <w:p w14:paraId="751CCAE7" w14:textId="77777777" w:rsidR="006D50BF" w:rsidRDefault="009810CD" w:rsidP="00812A58">
      <w:pPr>
        <w:jc w:val="center"/>
        <w:rPr>
          <w:b/>
          <w:bCs/>
          <w:i/>
          <w:iCs/>
          <w:sz w:val="52"/>
          <w:szCs w:val="52"/>
          <w:lang w:val="en-US"/>
        </w:rPr>
      </w:pPr>
      <w:r w:rsidRPr="006D50BF">
        <w:rPr>
          <w:b/>
          <w:bCs/>
          <w:i/>
          <w:iCs/>
          <w:sz w:val="52"/>
          <w:szCs w:val="52"/>
          <w:lang w:val="en-US"/>
        </w:rPr>
        <w:t>“</w:t>
      </w:r>
      <w:r w:rsidRPr="006D50BF">
        <w:rPr>
          <w:b/>
          <w:bCs/>
          <w:sz w:val="52"/>
          <w:szCs w:val="52"/>
          <w:lang w:val="en-US"/>
        </w:rPr>
        <w:t>Give Thanks to the God of Heaven</w:t>
      </w:r>
      <w:r w:rsidR="00812A58" w:rsidRPr="006D50BF">
        <w:rPr>
          <w:b/>
          <w:bCs/>
          <w:i/>
          <w:iCs/>
          <w:sz w:val="52"/>
          <w:szCs w:val="52"/>
          <w:lang w:val="en-US"/>
        </w:rPr>
        <w:t>.</w:t>
      </w:r>
    </w:p>
    <w:p w14:paraId="7601C8DA" w14:textId="77777777" w:rsidR="006D50BF" w:rsidRDefault="00812A58" w:rsidP="00812A58">
      <w:pPr>
        <w:jc w:val="center"/>
        <w:rPr>
          <w:b/>
          <w:bCs/>
          <w:i/>
          <w:iCs/>
          <w:sz w:val="52"/>
          <w:szCs w:val="52"/>
          <w:lang w:val="en-US"/>
        </w:rPr>
      </w:pPr>
      <w:r w:rsidRPr="006D50BF">
        <w:rPr>
          <w:b/>
          <w:bCs/>
          <w:i/>
          <w:iCs/>
          <w:sz w:val="52"/>
          <w:szCs w:val="52"/>
          <w:lang w:val="en-US"/>
        </w:rPr>
        <w:t xml:space="preserve"> </w:t>
      </w:r>
      <w:r w:rsidR="009810CD" w:rsidRPr="006D50BF">
        <w:rPr>
          <w:b/>
          <w:bCs/>
          <w:i/>
          <w:iCs/>
          <w:sz w:val="52"/>
          <w:szCs w:val="52"/>
          <w:lang w:val="en-US"/>
        </w:rPr>
        <w:t>His love endures forever”</w:t>
      </w:r>
    </w:p>
    <w:p w14:paraId="3B80CD5F" w14:textId="77777777" w:rsidR="006D50BF" w:rsidRDefault="009810CD" w:rsidP="006D50BF">
      <w:pPr>
        <w:jc w:val="center"/>
        <w:rPr>
          <w:sz w:val="28"/>
          <w:szCs w:val="28"/>
          <w:u w:val="single"/>
          <w:lang w:val="en-US"/>
        </w:rPr>
      </w:pPr>
      <w:r w:rsidRPr="006D50BF">
        <w:rPr>
          <w:b/>
          <w:bCs/>
          <w:i/>
          <w:iCs/>
          <w:sz w:val="52"/>
          <w:szCs w:val="52"/>
          <w:lang w:val="en-US"/>
        </w:rPr>
        <w:t xml:space="preserve"> </w:t>
      </w:r>
      <w:r w:rsidRPr="006D50BF">
        <w:rPr>
          <w:b/>
          <w:bCs/>
          <w:sz w:val="52"/>
          <w:szCs w:val="52"/>
          <w:lang w:val="en-US"/>
        </w:rPr>
        <w:t>Psalm 136:26</w:t>
      </w:r>
      <w:r w:rsidR="006D50BF" w:rsidRPr="006D50BF">
        <w:rPr>
          <w:sz w:val="28"/>
          <w:szCs w:val="28"/>
          <w:u w:val="single"/>
          <w:lang w:val="en-US"/>
        </w:rPr>
        <w:t xml:space="preserve"> </w:t>
      </w:r>
    </w:p>
    <w:p w14:paraId="632C278D" w14:textId="57538755" w:rsidR="009A0F1B" w:rsidRPr="006D50BF" w:rsidRDefault="006D50BF" w:rsidP="006D50BF">
      <w:pPr>
        <w:jc w:val="center"/>
        <w:rPr>
          <w:sz w:val="28"/>
          <w:szCs w:val="28"/>
          <w:u w:val="single"/>
          <w:lang w:val="en-US"/>
        </w:rPr>
      </w:pPr>
      <w:r w:rsidRPr="00812A58">
        <w:rPr>
          <w:sz w:val="28"/>
          <w:szCs w:val="28"/>
          <w:u w:val="single"/>
          <w:lang w:val="en-US"/>
        </w:rPr>
        <w:t>Bible Memory 2022-23</w:t>
      </w:r>
    </w:p>
    <w:p w14:paraId="1585D2CB" w14:textId="307F2D4B" w:rsidR="009A0F1B" w:rsidRPr="005A39EB" w:rsidRDefault="009A0F1B" w:rsidP="005A39EB">
      <w:pPr>
        <w:pStyle w:val="ListParagraph"/>
        <w:ind w:left="0"/>
        <w:rPr>
          <w:sz w:val="28"/>
          <w:szCs w:val="28"/>
          <w:lang w:val="en-US"/>
        </w:rPr>
      </w:pPr>
      <w:r w:rsidRPr="005A39EB">
        <w:rPr>
          <w:sz w:val="28"/>
          <w:szCs w:val="28"/>
          <w:lang w:val="en-US"/>
        </w:rPr>
        <w:t xml:space="preserve">September: </w:t>
      </w:r>
      <w:r w:rsidRPr="005A39EB">
        <w:rPr>
          <w:i/>
          <w:iCs/>
          <w:sz w:val="28"/>
          <w:szCs w:val="28"/>
          <w:lang w:val="en-US"/>
        </w:rPr>
        <w:t>Gratitude for Salvation</w:t>
      </w:r>
      <w:r w:rsidRPr="005A39EB">
        <w:rPr>
          <w:sz w:val="28"/>
          <w:szCs w:val="28"/>
          <w:lang w:val="en-US"/>
        </w:rPr>
        <w:t xml:space="preserve"> - 1 Peter 1:3-9</w:t>
      </w:r>
    </w:p>
    <w:p w14:paraId="7AEFED9E" w14:textId="173055D4" w:rsidR="009A0F1B" w:rsidRPr="005A39EB" w:rsidRDefault="009A0F1B" w:rsidP="005A39EB">
      <w:pPr>
        <w:pStyle w:val="ListParagraph"/>
        <w:ind w:left="0"/>
        <w:rPr>
          <w:sz w:val="28"/>
          <w:szCs w:val="28"/>
          <w:lang w:val="en-US"/>
        </w:rPr>
      </w:pPr>
      <w:r w:rsidRPr="005A39EB">
        <w:rPr>
          <w:sz w:val="28"/>
          <w:szCs w:val="28"/>
          <w:lang w:val="en-US"/>
        </w:rPr>
        <w:t xml:space="preserve">October: </w:t>
      </w:r>
      <w:r w:rsidRPr="005A39EB">
        <w:rPr>
          <w:i/>
          <w:iCs/>
          <w:sz w:val="28"/>
          <w:szCs w:val="28"/>
          <w:lang w:val="en-US"/>
        </w:rPr>
        <w:t>Gratitude for God’s enduring love</w:t>
      </w:r>
      <w:r w:rsidRPr="005A39EB">
        <w:rPr>
          <w:sz w:val="28"/>
          <w:szCs w:val="28"/>
          <w:lang w:val="en-US"/>
        </w:rPr>
        <w:t xml:space="preserve"> – Psalms 136: 1-3 &amp; 23-26</w:t>
      </w:r>
    </w:p>
    <w:p w14:paraId="4E8244A6" w14:textId="345D8984" w:rsidR="009A0F1B" w:rsidRPr="005A39EB" w:rsidRDefault="009A0F1B" w:rsidP="005A39EB">
      <w:pPr>
        <w:pStyle w:val="ListParagraph"/>
        <w:ind w:left="0"/>
        <w:rPr>
          <w:sz w:val="28"/>
          <w:szCs w:val="28"/>
          <w:lang w:val="en-US"/>
        </w:rPr>
      </w:pPr>
      <w:r w:rsidRPr="005A39EB">
        <w:rPr>
          <w:sz w:val="28"/>
          <w:szCs w:val="28"/>
          <w:lang w:val="en-US"/>
        </w:rPr>
        <w:t xml:space="preserve">November: </w:t>
      </w:r>
      <w:r w:rsidRPr="005A39EB">
        <w:rPr>
          <w:i/>
          <w:iCs/>
          <w:sz w:val="28"/>
          <w:szCs w:val="28"/>
          <w:lang w:val="en-US"/>
        </w:rPr>
        <w:t>Gratitude for God the Father</w:t>
      </w:r>
      <w:r w:rsidRPr="005A39EB">
        <w:rPr>
          <w:sz w:val="28"/>
          <w:szCs w:val="28"/>
          <w:lang w:val="en-US"/>
        </w:rPr>
        <w:t xml:space="preserve"> – Psalms 68:4-6 &amp; 2 Cor</w:t>
      </w:r>
      <w:r w:rsidR="005A39EB">
        <w:rPr>
          <w:sz w:val="28"/>
          <w:szCs w:val="28"/>
          <w:lang w:val="en-US"/>
        </w:rPr>
        <w:t xml:space="preserve"> </w:t>
      </w:r>
      <w:r w:rsidRPr="005A39EB">
        <w:rPr>
          <w:sz w:val="28"/>
          <w:szCs w:val="28"/>
          <w:lang w:val="en-US"/>
        </w:rPr>
        <w:t>1:2-4</w:t>
      </w:r>
    </w:p>
    <w:p w14:paraId="18785F02" w14:textId="797EE1AB" w:rsidR="009A0F1B" w:rsidRPr="005A39EB" w:rsidRDefault="009A0F1B" w:rsidP="005A39EB">
      <w:pPr>
        <w:pStyle w:val="ListParagraph"/>
        <w:ind w:left="0"/>
        <w:rPr>
          <w:sz w:val="28"/>
          <w:szCs w:val="28"/>
          <w:lang w:val="en-US"/>
        </w:rPr>
      </w:pPr>
      <w:r w:rsidRPr="005A39EB">
        <w:rPr>
          <w:sz w:val="28"/>
          <w:szCs w:val="28"/>
          <w:lang w:val="en-US"/>
        </w:rPr>
        <w:t xml:space="preserve">December: </w:t>
      </w:r>
      <w:r w:rsidRPr="005A39EB">
        <w:rPr>
          <w:i/>
          <w:iCs/>
          <w:sz w:val="28"/>
          <w:szCs w:val="28"/>
          <w:lang w:val="en-US"/>
        </w:rPr>
        <w:t>Gratitude for God the Son</w:t>
      </w:r>
      <w:r w:rsidRPr="005A39EB">
        <w:rPr>
          <w:sz w:val="28"/>
          <w:szCs w:val="28"/>
          <w:lang w:val="en-US"/>
        </w:rPr>
        <w:t xml:space="preserve"> – Hebrews 1:1-4</w:t>
      </w:r>
    </w:p>
    <w:p w14:paraId="7342C747" w14:textId="09BE1AF5" w:rsidR="009A0F1B" w:rsidRPr="005A39EB" w:rsidRDefault="009A0F1B" w:rsidP="005A39EB">
      <w:pPr>
        <w:pStyle w:val="ListParagraph"/>
        <w:ind w:left="0"/>
        <w:rPr>
          <w:sz w:val="28"/>
          <w:szCs w:val="28"/>
          <w:lang w:val="en-US"/>
        </w:rPr>
      </w:pPr>
      <w:r w:rsidRPr="005A39EB">
        <w:rPr>
          <w:sz w:val="28"/>
          <w:szCs w:val="28"/>
          <w:lang w:val="en-US"/>
        </w:rPr>
        <w:t xml:space="preserve">January: </w:t>
      </w:r>
      <w:r w:rsidRPr="005A39EB">
        <w:rPr>
          <w:i/>
          <w:iCs/>
          <w:sz w:val="28"/>
          <w:szCs w:val="28"/>
          <w:lang w:val="en-US"/>
        </w:rPr>
        <w:t>Gratitude for God the Holy Spirit</w:t>
      </w:r>
      <w:r w:rsidRPr="005A39EB">
        <w:rPr>
          <w:sz w:val="28"/>
          <w:szCs w:val="28"/>
          <w:lang w:val="en-US"/>
        </w:rPr>
        <w:t xml:space="preserve"> – John 16:7-13</w:t>
      </w:r>
    </w:p>
    <w:p w14:paraId="747254E6" w14:textId="093610FD" w:rsidR="00F10A1E" w:rsidRPr="005A39EB" w:rsidRDefault="009A0F1B" w:rsidP="005A39EB">
      <w:pPr>
        <w:pStyle w:val="ListParagraph"/>
        <w:ind w:left="0"/>
        <w:rPr>
          <w:sz w:val="28"/>
          <w:szCs w:val="28"/>
          <w:lang w:val="en-US"/>
        </w:rPr>
      </w:pPr>
      <w:r w:rsidRPr="005A39EB">
        <w:rPr>
          <w:sz w:val="28"/>
          <w:szCs w:val="28"/>
          <w:lang w:val="en-US"/>
        </w:rPr>
        <w:t xml:space="preserve">February: </w:t>
      </w:r>
      <w:r w:rsidRPr="005A39EB">
        <w:rPr>
          <w:i/>
          <w:iCs/>
          <w:sz w:val="28"/>
          <w:szCs w:val="28"/>
          <w:lang w:val="en-US"/>
        </w:rPr>
        <w:t xml:space="preserve">Gratitude for God’s </w:t>
      </w:r>
      <w:r w:rsidR="00F10A1E" w:rsidRPr="005A39EB">
        <w:rPr>
          <w:i/>
          <w:iCs/>
          <w:sz w:val="28"/>
          <w:szCs w:val="28"/>
          <w:lang w:val="en-US"/>
        </w:rPr>
        <w:t>providence and watchcare</w:t>
      </w:r>
      <w:r w:rsidR="00F10A1E" w:rsidRPr="005A39EB">
        <w:rPr>
          <w:sz w:val="28"/>
          <w:szCs w:val="28"/>
          <w:lang w:val="en-US"/>
        </w:rPr>
        <w:t xml:space="preserve"> – Matt 6: 25-26 &amp; 31-33</w:t>
      </w:r>
    </w:p>
    <w:p w14:paraId="07B7A8B4" w14:textId="77777777" w:rsidR="00F10A1E" w:rsidRPr="005A39EB" w:rsidRDefault="00F10A1E" w:rsidP="005A39EB">
      <w:pPr>
        <w:pStyle w:val="ListParagraph"/>
        <w:ind w:left="0"/>
        <w:rPr>
          <w:sz w:val="28"/>
          <w:szCs w:val="28"/>
          <w:lang w:val="en-US"/>
        </w:rPr>
      </w:pPr>
      <w:r w:rsidRPr="005A39EB">
        <w:rPr>
          <w:sz w:val="28"/>
          <w:szCs w:val="28"/>
          <w:lang w:val="en-US"/>
        </w:rPr>
        <w:t xml:space="preserve">March: </w:t>
      </w:r>
      <w:r w:rsidRPr="005A39EB">
        <w:rPr>
          <w:i/>
          <w:iCs/>
          <w:sz w:val="28"/>
          <w:szCs w:val="28"/>
          <w:lang w:val="en-US"/>
        </w:rPr>
        <w:t>Gratitude for God’s eternal plan</w:t>
      </w:r>
      <w:r w:rsidRPr="005A39EB">
        <w:rPr>
          <w:sz w:val="28"/>
          <w:szCs w:val="28"/>
          <w:lang w:val="en-US"/>
        </w:rPr>
        <w:t xml:space="preserve"> – Ephesians 1:3-11</w:t>
      </w:r>
    </w:p>
    <w:p w14:paraId="401A3441" w14:textId="77777777" w:rsidR="00F10A1E" w:rsidRPr="005A39EB" w:rsidRDefault="00F10A1E" w:rsidP="005A39EB">
      <w:pPr>
        <w:pStyle w:val="ListParagraph"/>
        <w:ind w:left="0"/>
        <w:rPr>
          <w:sz w:val="28"/>
          <w:szCs w:val="28"/>
          <w:lang w:val="en-US"/>
        </w:rPr>
      </w:pPr>
      <w:r w:rsidRPr="005A39EB">
        <w:rPr>
          <w:sz w:val="28"/>
          <w:szCs w:val="28"/>
          <w:lang w:val="en-US"/>
        </w:rPr>
        <w:t xml:space="preserve">April: </w:t>
      </w:r>
      <w:r w:rsidRPr="005A39EB">
        <w:rPr>
          <w:i/>
          <w:iCs/>
          <w:sz w:val="28"/>
          <w:szCs w:val="28"/>
          <w:lang w:val="en-US"/>
        </w:rPr>
        <w:t>Gratitude for God’s covenant faithfulness</w:t>
      </w:r>
      <w:r w:rsidRPr="005A39EB">
        <w:rPr>
          <w:sz w:val="28"/>
          <w:szCs w:val="28"/>
          <w:lang w:val="en-US"/>
        </w:rPr>
        <w:t xml:space="preserve"> – Hebrews 8: 7-13</w:t>
      </w:r>
    </w:p>
    <w:p w14:paraId="31E4D509" w14:textId="48289B9F" w:rsidR="00F10A1E" w:rsidRPr="005A39EB" w:rsidRDefault="00F10A1E" w:rsidP="005A39EB">
      <w:pPr>
        <w:pStyle w:val="ListParagraph"/>
        <w:ind w:left="0"/>
        <w:rPr>
          <w:i/>
          <w:iCs/>
          <w:sz w:val="28"/>
          <w:szCs w:val="28"/>
          <w:lang w:val="en-US"/>
        </w:rPr>
      </w:pPr>
      <w:r w:rsidRPr="005A39EB">
        <w:rPr>
          <w:sz w:val="28"/>
          <w:szCs w:val="28"/>
          <w:lang w:val="en-US"/>
        </w:rPr>
        <w:t xml:space="preserve">May &amp; June: </w:t>
      </w:r>
      <w:r w:rsidRPr="005A39EB">
        <w:rPr>
          <w:i/>
          <w:iCs/>
          <w:sz w:val="28"/>
          <w:szCs w:val="28"/>
          <w:lang w:val="en-US"/>
        </w:rPr>
        <w:t xml:space="preserve">Focus on </w:t>
      </w:r>
      <w:r w:rsidR="00812A58" w:rsidRPr="005A39EB">
        <w:rPr>
          <w:i/>
          <w:iCs/>
          <w:sz w:val="28"/>
          <w:szCs w:val="28"/>
          <w:lang w:val="en-US"/>
        </w:rPr>
        <w:t>review for Master Memory</w:t>
      </w:r>
    </w:p>
    <w:p w14:paraId="083CF804" w14:textId="77777777" w:rsidR="00F10A1E" w:rsidRPr="005A39EB" w:rsidRDefault="00F10A1E">
      <w:pPr>
        <w:rPr>
          <w:sz w:val="28"/>
          <w:szCs w:val="28"/>
          <w:lang w:val="en-US"/>
        </w:rPr>
      </w:pPr>
      <w:r w:rsidRPr="005A39EB">
        <w:rPr>
          <w:sz w:val="28"/>
          <w:szCs w:val="28"/>
          <w:lang w:val="en-US"/>
        </w:rPr>
        <w:t>Bonus Passages:</w:t>
      </w:r>
    </w:p>
    <w:p w14:paraId="5D1CF222" w14:textId="1A55BD2B" w:rsidR="009A0F1B" w:rsidRPr="005A39EB" w:rsidRDefault="00812A58" w:rsidP="00812A58">
      <w:pPr>
        <w:pStyle w:val="ListParagraph"/>
        <w:numPr>
          <w:ilvl w:val="0"/>
          <w:numId w:val="1"/>
        </w:numPr>
        <w:rPr>
          <w:sz w:val="28"/>
          <w:szCs w:val="28"/>
          <w:lang w:val="en-US"/>
        </w:rPr>
      </w:pPr>
      <w:r w:rsidRPr="005A39EB">
        <w:rPr>
          <w:sz w:val="28"/>
          <w:szCs w:val="28"/>
          <w:lang w:val="en-US"/>
        </w:rPr>
        <w:t>1 Chronicles 16:25-34</w:t>
      </w:r>
      <w:r w:rsidR="00F10A1E" w:rsidRPr="005A39EB">
        <w:rPr>
          <w:sz w:val="28"/>
          <w:szCs w:val="28"/>
          <w:lang w:val="en-US"/>
        </w:rPr>
        <w:t xml:space="preserve">  </w:t>
      </w:r>
    </w:p>
    <w:p w14:paraId="4526B777" w14:textId="752B6434" w:rsidR="00812A58" w:rsidRPr="005A39EB" w:rsidRDefault="00812A58" w:rsidP="00812A58">
      <w:pPr>
        <w:pStyle w:val="ListParagraph"/>
        <w:numPr>
          <w:ilvl w:val="0"/>
          <w:numId w:val="1"/>
        </w:numPr>
        <w:rPr>
          <w:sz w:val="28"/>
          <w:szCs w:val="28"/>
          <w:lang w:val="en-US"/>
        </w:rPr>
      </w:pPr>
      <w:r w:rsidRPr="005A39EB">
        <w:rPr>
          <w:sz w:val="28"/>
          <w:szCs w:val="28"/>
          <w:lang w:val="en-US"/>
        </w:rPr>
        <w:t>Psalm 92</w:t>
      </w:r>
    </w:p>
    <w:p w14:paraId="40CA98E8" w14:textId="77777777" w:rsidR="00812A58" w:rsidRPr="005A39EB" w:rsidRDefault="00812A58" w:rsidP="00812A58">
      <w:pPr>
        <w:pStyle w:val="ListParagraph"/>
        <w:numPr>
          <w:ilvl w:val="0"/>
          <w:numId w:val="1"/>
        </w:numPr>
        <w:rPr>
          <w:sz w:val="28"/>
          <w:szCs w:val="28"/>
          <w:lang w:val="en-US"/>
        </w:rPr>
      </w:pPr>
      <w:r w:rsidRPr="005A39EB">
        <w:rPr>
          <w:sz w:val="28"/>
          <w:szCs w:val="28"/>
          <w:lang w:val="en-US"/>
        </w:rPr>
        <w:t>Psalm 111</w:t>
      </w:r>
    </w:p>
    <w:p w14:paraId="71FEDF69" w14:textId="77777777" w:rsidR="00812A58" w:rsidRPr="005A39EB" w:rsidRDefault="00812A58" w:rsidP="00812A58">
      <w:pPr>
        <w:pStyle w:val="ListParagraph"/>
        <w:numPr>
          <w:ilvl w:val="0"/>
          <w:numId w:val="1"/>
        </w:numPr>
        <w:rPr>
          <w:sz w:val="28"/>
          <w:szCs w:val="28"/>
          <w:lang w:val="en-US"/>
        </w:rPr>
      </w:pPr>
      <w:r w:rsidRPr="005A39EB">
        <w:rPr>
          <w:sz w:val="28"/>
          <w:szCs w:val="28"/>
          <w:lang w:val="en-US"/>
        </w:rPr>
        <w:t>Ephesians 2:4-20</w:t>
      </w:r>
    </w:p>
    <w:p w14:paraId="1CB00A6A" w14:textId="28891F6A" w:rsidR="00812A58" w:rsidRDefault="00812A58" w:rsidP="00812A58">
      <w:pPr>
        <w:pStyle w:val="ListParagraph"/>
        <w:rPr>
          <w:lang w:val="en-US"/>
        </w:rPr>
      </w:pPr>
    </w:p>
    <w:p w14:paraId="2F86F216" w14:textId="670201E4" w:rsidR="005A39EB" w:rsidRDefault="005A39EB" w:rsidP="00812A58">
      <w:pPr>
        <w:pStyle w:val="ListParagraph"/>
        <w:rPr>
          <w:lang w:val="en-US"/>
        </w:rPr>
      </w:pPr>
    </w:p>
    <w:p w14:paraId="530F881B" w14:textId="15E54C74" w:rsidR="005A39EB" w:rsidRDefault="005A39EB" w:rsidP="00812A58">
      <w:pPr>
        <w:pStyle w:val="ListParagraph"/>
        <w:rPr>
          <w:lang w:val="en-US"/>
        </w:rPr>
      </w:pPr>
    </w:p>
    <w:p w14:paraId="18B2AD0C" w14:textId="19A573F6" w:rsidR="005A39EB" w:rsidRDefault="005A39EB" w:rsidP="00812A58">
      <w:pPr>
        <w:pStyle w:val="ListParagraph"/>
        <w:rPr>
          <w:lang w:val="en-US"/>
        </w:rPr>
      </w:pPr>
    </w:p>
    <w:p w14:paraId="7B5E6C98" w14:textId="70790751" w:rsidR="005A39EB" w:rsidRDefault="005A39EB" w:rsidP="00812A58">
      <w:pPr>
        <w:pStyle w:val="ListParagraph"/>
        <w:rPr>
          <w:lang w:val="en-US"/>
        </w:rPr>
      </w:pPr>
    </w:p>
    <w:p w14:paraId="6E1A9141" w14:textId="0C435AEF" w:rsidR="005A39EB" w:rsidRDefault="005A39EB" w:rsidP="00812A58">
      <w:pPr>
        <w:pStyle w:val="ListParagraph"/>
        <w:rPr>
          <w:lang w:val="en-US"/>
        </w:rPr>
      </w:pPr>
    </w:p>
    <w:p w14:paraId="0F044118" w14:textId="3141E706" w:rsidR="005A39EB" w:rsidRDefault="005A39EB" w:rsidP="00812A58">
      <w:pPr>
        <w:pStyle w:val="ListParagraph"/>
        <w:rPr>
          <w:lang w:val="en-US"/>
        </w:rPr>
      </w:pPr>
    </w:p>
    <w:p w14:paraId="48489896" w14:textId="2412904E" w:rsidR="005A39EB" w:rsidRDefault="005A39EB" w:rsidP="00812A58">
      <w:pPr>
        <w:pStyle w:val="ListParagraph"/>
        <w:rPr>
          <w:lang w:val="en-US"/>
        </w:rPr>
      </w:pPr>
    </w:p>
    <w:p w14:paraId="7736C3B2" w14:textId="0AFE68D2" w:rsidR="005A39EB" w:rsidRDefault="005A39EB" w:rsidP="00812A58">
      <w:pPr>
        <w:pStyle w:val="ListParagraph"/>
        <w:rPr>
          <w:lang w:val="en-US"/>
        </w:rPr>
      </w:pPr>
    </w:p>
    <w:p w14:paraId="5D07FC28" w14:textId="30C8804B" w:rsidR="005A39EB" w:rsidRDefault="005A39EB" w:rsidP="00812A58">
      <w:pPr>
        <w:pStyle w:val="ListParagraph"/>
        <w:rPr>
          <w:lang w:val="en-US"/>
        </w:rPr>
      </w:pPr>
    </w:p>
    <w:p w14:paraId="16EE8B19" w14:textId="77777777" w:rsidR="005F1712" w:rsidRDefault="005F1712" w:rsidP="00812A58">
      <w:pPr>
        <w:pStyle w:val="ListParagraph"/>
        <w:rPr>
          <w:lang w:val="en-US"/>
        </w:rPr>
      </w:pPr>
    </w:p>
    <w:p w14:paraId="16D6A553" w14:textId="77777777" w:rsidR="00A77FD6" w:rsidRDefault="00A77FD6" w:rsidP="005A39EB">
      <w:pPr>
        <w:pStyle w:val="ListParagraph"/>
        <w:ind w:left="0"/>
        <w:rPr>
          <w:lang w:val="en-US"/>
        </w:rPr>
      </w:pPr>
    </w:p>
    <w:p w14:paraId="42B42D6D" w14:textId="153F873E" w:rsidR="008D657B" w:rsidRPr="008D657B" w:rsidRDefault="005A39EB" w:rsidP="00A77FD6">
      <w:pPr>
        <w:pStyle w:val="ListParagraph"/>
        <w:spacing w:line="360" w:lineRule="auto"/>
        <w:ind w:left="0"/>
        <w:rPr>
          <w:rFonts w:cstheme="minorHAnsi"/>
          <w:sz w:val="28"/>
          <w:szCs w:val="28"/>
          <w:u w:val="single"/>
          <w:lang w:val="en-US"/>
        </w:rPr>
      </w:pPr>
      <w:r w:rsidRPr="008D657B">
        <w:rPr>
          <w:rFonts w:cstheme="minorHAnsi"/>
          <w:sz w:val="28"/>
          <w:szCs w:val="28"/>
          <w:u w:val="single"/>
          <w:lang w:val="en-US"/>
        </w:rPr>
        <w:lastRenderedPageBreak/>
        <w:t xml:space="preserve">September: </w:t>
      </w:r>
      <w:r w:rsidRPr="008D657B">
        <w:rPr>
          <w:rFonts w:cstheme="minorHAnsi"/>
          <w:i/>
          <w:iCs/>
          <w:sz w:val="28"/>
          <w:szCs w:val="28"/>
          <w:u w:val="single"/>
          <w:lang w:val="en-US"/>
        </w:rPr>
        <w:t>Gratitude for Salvation</w:t>
      </w:r>
      <w:r w:rsidRPr="008D657B">
        <w:rPr>
          <w:rFonts w:cstheme="minorHAnsi"/>
          <w:sz w:val="28"/>
          <w:szCs w:val="28"/>
          <w:u w:val="single"/>
          <w:lang w:val="en-US"/>
        </w:rPr>
        <w:t xml:space="preserve"> - 1 Peter 1:3-9</w:t>
      </w:r>
      <w:r w:rsidR="00AB495A" w:rsidRPr="008D657B">
        <w:rPr>
          <w:rFonts w:cstheme="minorHAnsi"/>
          <w:sz w:val="28"/>
          <w:szCs w:val="28"/>
          <w:u w:val="single"/>
          <w:lang w:val="en-US"/>
        </w:rPr>
        <w:t xml:space="preserve"> </w:t>
      </w:r>
    </w:p>
    <w:p w14:paraId="6B02D3C9" w14:textId="4A71BB7C" w:rsidR="00DB2AF7" w:rsidRPr="008D657B" w:rsidRDefault="00DB2AF7" w:rsidP="008D657B">
      <w:pPr>
        <w:pStyle w:val="ListParagraph"/>
        <w:spacing w:after="0" w:line="360" w:lineRule="auto"/>
        <w:ind w:left="0"/>
        <w:rPr>
          <w:rFonts w:cstheme="minorHAnsi"/>
          <w:sz w:val="28"/>
          <w:szCs w:val="28"/>
          <w:lang w:val="en-US"/>
        </w:rPr>
      </w:pPr>
      <w:r w:rsidRPr="008D657B">
        <w:rPr>
          <w:rFonts w:cstheme="minorHAnsi"/>
          <w:sz w:val="28"/>
          <w:szCs w:val="28"/>
          <w:lang w:val="en-US"/>
        </w:rPr>
        <w:t>Aug 31-Sept 2</w:t>
      </w:r>
    </w:p>
    <w:p w14:paraId="1ECF0D89" w14:textId="08470FD3" w:rsidR="00DB2AF7" w:rsidRPr="008D657B" w:rsidRDefault="005A39EB" w:rsidP="008D657B">
      <w:pPr>
        <w:pStyle w:val="ListParagraph"/>
        <w:spacing w:after="0"/>
        <w:rPr>
          <w:rFonts w:cstheme="minorHAnsi"/>
          <w:sz w:val="28"/>
          <w:szCs w:val="28"/>
        </w:rPr>
      </w:pPr>
      <w:r w:rsidRPr="008D657B">
        <w:rPr>
          <w:rFonts w:cstheme="minorHAnsi"/>
          <w:sz w:val="28"/>
          <w:szCs w:val="28"/>
          <w:vertAlign w:val="superscript"/>
        </w:rPr>
        <w:t>3 </w:t>
      </w:r>
      <w:r w:rsidRPr="008D657B">
        <w:rPr>
          <w:rFonts w:cstheme="minorHAnsi"/>
          <w:sz w:val="28"/>
          <w:szCs w:val="28"/>
        </w:rPr>
        <w:t>Praise be to the God and Father of our Lord Jesus Christ! In his great mercy he has given us new birth into a living hope through the resurrection of Jesus Christ from the dead, </w:t>
      </w:r>
    </w:p>
    <w:p w14:paraId="2936B6F8" w14:textId="1262328C" w:rsidR="00DB2AF7" w:rsidRPr="008D657B" w:rsidRDefault="00DB2AF7" w:rsidP="008D657B">
      <w:pPr>
        <w:spacing w:after="0" w:line="360" w:lineRule="auto"/>
        <w:rPr>
          <w:rFonts w:cstheme="minorHAnsi"/>
          <w:sz w:val="28"/>
          <w:szCs w:val="28"/>
        </w:rPr>
      </w:pPr>
      <w:r w:rsidRPr="008D657B">
        <w:rPr>
          <w:rFonts w:cstheme="minorHAnsi"/>
          <w:sz w:val="28"/>
          <w:szCs w:val="28"/>
        </w:rPr>
        <w:t>Sept 6-9</w:t>
      </w:r>
    </w:p>
    <w:p w14:paraId="334C9FFC" w14:textId="77777777" w:rsidR="00DB2AF7" w:rsidRPr="008D657B" w:rsidRDefault="005A39EB" w:rsidP="008D657B">
      <w:pPr>
        <w:pStyle w:val="ListParagraph"/>
        <w:spacing w:after="0"/>
        <w:rPr>
          <w:rFonts w:cstheme="minorHAnsi"/>
          <w:sz w:val="28"/>
          <w:szCs w:val="28"/>
        </w:rPr>
      </w:pPr>
      <w:r w:rsidRPr="008D657B">
        <w:rPr>
          <w:rFonts w:cstheme="minorHAnsi"/>
          <w:sz w:val="28"/>
          <w:szCs w:val="28"/>
          <w:vertAlign w:val="superscript"/>
        </w:rPr>
        <w:t>4 </w:t>
      </w:r>
      <w:r w:rsidRPr="008D657B">
        <w:rPr>
          <w:rFonts w:cstheme="minorHAnsi"/>
          <w:sz w:val="28"/>
          <w:szCs w:val="28"/>
        </w:rPr>
        <w:t xml:space="preserve">and into an inheritance that can never perish, </w:t>
      </w:r>
      <w:proofErr w:type="gramStart"/>
      <w:r w:rsidRPr="008D657B">
        <w:rPr>
          <w:rFonts w:cstheme="minorHAnsi"/>
          <w:sz w:val="28"/>
          <w:szCs w:val="28"/>
        </w:rPr>
        <w:t>spoil</w:t>
      </w:r>
      <w:proofErr w:type="gramEnd"/>
      <w:r w:rsidRPr="008D657B">
        <w:rPr>
          <w:rFonts w:cstheme="minorHAnsi"/>
          <w:sz w:val="28"/>
          <w:szCs w:val="28"/>
        </w:rPr>
        <w:t xml:space="preserve"> or fade. This inheritance is kept in heaven for you, </w:t>
      </w:r>
      <w:r w:rsidRPr="008D657B">
        <w:rPr>
          <w:rFonts w:cstheme="minorHAnsi"/>
          <w:sz w:val="28"/>
          <w:szCs w:val="28"/>
          <w:vertAlign w:val="superscript"/>
        </w:rPr>
        <w:t>5 </w:t>
      </w:r>
      <w:r w:rsidRPr="008D657B">
        <w:rPr>
          <w:rFonts w:cstheme="minorHAnsi"/>
          <w:sz w:val="28"/>
          <w:szCs w:val="28"/>
        </w:rPr>
        <w:t>who through faith are shielded by God’s power until the coming of the salvation that is ready to be revealed in the last time. </w:t>
      </w:r>
    </w:p>
    <w:p w14:paraId="7502F98E" w14:textId="1E64C530" w:rsidR="00DB2AF7" w:rsidRPr="008D657B" w:rsidRDefault="00DB2AF7" w:rsidP="008D657B">
      <w:pPr>
        <w:spacing w:after="0" w:line="360" w:lineRule="auto"/>
        <w:rPr>
          <w:rFonts w:cstheme="minorHAnsi"/>
          <w:sz w:val="28"/>
          <w:szCs w:val="28"/>
        </w:rPr>
      </w:pPr>
      <w:r w:rsidRPr="008D657B">
        <w:rPr>
          <w:rFonts w:cstheme="minorHAnsi"/>
          <w:sz w:val="28"/>
          <w:szCs w:val="28"/>
        </w:rPr>
        <w:t>Sept 12-23</w:t>
      </w:r>
    </w:p>
    <w:p w14:paraId="1EF9D8F2" w14:textId="1AED7E4F" w:rsidR="00061A15" w:rsidRPr="008D657B" w:rsidRDefault="005A39EB" w:rsidP="008D657B">
      <w:pPr>
        <w:pStyle w:val="ListParagraph"/>
        <w:spacing w:after="0"/>
        <w:rPr>
          <w:rFonts w:cstheme="minorHAnsi"/>
          <w:sz w:val="28"/>
          <w:szCs w:val="28"/>
        </w:rPr>
      </w:pPr>
      <w:r w:rsidRPr="008D657B">
        <w:rPr>
          <w:rFonts w:cstheme="minorHAnsi"/>
          <w:sz w:val="28"/>
          <w:szCs w:val="28"/>
          <w:vertAlign w:val="superscript"/>
        </w:rPr>
        <w:t>6 </w:t>
      </w:r>
      <w:r w:rsidRPr="008D657B">
        <w:rPr>
          <w:rFonts w:cstheme="minorHAnsi"/>
          <w:sz w:val="28"/>
          <w:szCs w:val="28"/>
        </w:rPr>
        <w:t>In all this you greatly rejoice, though now for a little while you may have had to suffer grief in all kinds of trials. </w:t>
      </w:r>
      <w:r w:rsidRPr="008D657B">
        <w:rPr>
          <w:rFonts w:cstheme="minorHAnsi"/>
          <w:sz w:val="28"/>
          <w:szCs w:val="28"/>
          <w:vertAlign w:val="superscript"/>
        </w:rPr>
        <w:t>7 </w:t>
      </w:r>
      <w:r w:rsidRPr="008D657B">
        <w:rPr>
          <w:rFonts w:cstheme="minorHAnsi"/>
          <w:sz w:val="28"/>
          <w:szCs w:val="28"/>
        </w:rPr>
        <w:t xml:space="preserve">These have come so that the proven genuineness of your faith—of greater worth than gold, which perishes even though refined by fire—may result in praise, </w:t>
      </w:r>
      <w:proofErr w:type="gramStart"/>
      <w:r w:rsidRPr="008D657B">
        <w:rPr>
          <w:rFonts w:cstheme="minorHAnsi"/>
          <w:sz w:val="28"/>
          <w:szCs w:val="28"/>
        </w:rPr>
        <w:t>glory</w:t>
      </w:r>
      <w:proofErr w:type="gramEnd"/>
      <w:r w:rsidRPr="008D657B">
        <w:rPr>
          <w:rFonts w:cstheme="minorHAnsi"/>
          <w:sz w:val="28"/>
          <w:szCs w:val="28"/>
        </w:rPr>
        <w:t xml:space="preserve"> and honor when Jesus Christ is revealed. </w:t>
      </w:r>
    </w:p>
    <w:p w14:paraId="24135532" w14:textId="5A14DD71" w:rsidR="00DB2AF7" w:rsidRPr="008D657B" w:rsidRDefault="00DB2AF7" w:rsidP="008D657B">
      <w:pPr>
        <w:spacing w:after="0" w:line="360" w:lineRule="auto"/>
        <w:rPr>
          <w:rFonts w:cstheme="minorHAnsi"/>
          <w:sz w:val="28"/>
          <w:szCs w:val="28"/>
        </w:rPr>
      </w:pPr>
      <w:r w:rsidRPr="008D657B">
        <w:rPr>
          <w:rFonts w:cstheme="minorHAnsi"/>
          <w:sz w:val="28"/>
          <w:szCs w:val="28"/>
        </w:rPr>
        <w:t>Sept 26-30</w:t>
      </w:r>
    </w:p>
    <w:p w14:paraId="08A779DB" w14:textId="60FC1535" w:rsidR="008D657B" w:rsidRDefault="005A39EB" w:rsidP="008D657B">
      <w:pPr>
        <w:pStyle w:val="ListParagraph"/>
        <w:rPr>
          <w:rFonts w:cstheme="minorHAnsi"/>
          <w:sz w:val="28"/>
          <w:szCs w:val="28"/>
        </w:rPr>
      </w:pPr>
      <w:r w:rsidRPr="008D657B">
        <w:rPr>
          <w:rFonts w:cstheme="minorHAnsi"/>
          <w:b/>
          <w:bCs/>
          <w:sz w:val="28"/>
          <w:szCs w:val="28"/>
          <w:vertAlign w:val="superscript"/>
        </w:rPr>
        <w:t>8 </w:t>
      </w:r>
      <w:r w:rsidRPr="008D657B">
        <w:rPr>
          <w:rFonts w:cstheme="minorHAnsi"/>
          <w:sz w:val="28"/>
          <w:szCs w:val="28"/>
        </w:rPr>
        <w:t>Though you have not seen him, you love him; and even though you do not see him now, you believe in him and are filled with an inexpressible and glorious joy, </w:t>
      </w:r>
      <w:r w:rsidRPr="008D657B">
        <w:rPr>
          <w:rFonts w:cstheme="minorHAnsi"/>
          <w:b/>
          <w:bCs/>
          <w:sz w:val="28"/>
          <w:szCs w:val="28"/>
          <w:vertAlign w:val="superscript"/>
        </w:rPr>
        <w:t>9 </w:t>
      </w:r>
      <w:r w:rsidRPr="008D657B">
        <w:rPr>
          <w:rFonts w:cstheme="minorHAnsi"/>
          <w:sz w:val="28"/>
          <w:szCs w:val="28"/>
        </w:rPr>
        <w:t xml:space="preserve">for you are receiving </w:t>
      </w:r>
      <w:proofErr w:type="gramStart"/>
      <w:r w:rsidRPr="008D657B">
        <w:rPr>
          <w:rFonts w:cstheme="minorHAnsi"/>
          <w:sz w:val="28"/>
          <w:szCs w:val="28"/>
        </w:rPr>
        <w:t>the end result</w:t>
      </w:r>
      <w:proofErr w:type="gramEnd"/>
      <w:r w:rsidRPr="008D657B">
        <w:rPr>
          <w:rFonts w:cstheme="minorHAnsi"/>
          <w:sz w:val="28"/>
          <w:szCs w:val="28"/>
        </w:rPr>
        <w:t xml:space="preserve"> of your faith, the salvation of your souls.</w:t>
      </w:r>
      <w:r w:rsidR="004B22D1" w:rsidRPr="008D657B">
        <w:rPr>
          <w:rFonts w:cstheme="minorHAnsi"/>
          <w:sz w:val="28"/>
          <w:szCs w:val="28"/>
        </w:rPr>
        <w:t>”</w:t>
      </w:r>
    </w:p>
    <w:p w14:paraId="41C68E8F" w14:textId="77777777" w:rsidR="008D657B" w:rsidRPr="008D657B" w:rsidRDefault="008D657B" w:rsidP="008D657B">
      <w:pPr>
        <w:pStyle w:val="ListParagraph"/>
        <w:rPr>
          <w:rFonts w:cstheme="minorHAnsi"/>
          <w:sz w:val="28"/>
          <w:szCs w:val="28"/>
          <w:lang w:val="en-US"/>
        </w:rPr>
      </w:pPr>
    </w:p>
    <w:p w14:paraId="53B13F06" w14:textId="585B0D5B" w:rsidR="00A77FD6" w:rsidRPr="008D657B" w:rsidRDefault="005A39EB" w:rsidP="00A77FD6">
      <w:pPr>
        <w:pStyle w:val="ListParagraph"/>
        <w:spacing w:line="360" w:lineRule="auto"/>
        <w:ind w:left="0"/>
        <w:rPr>
          <w:rFonts w:cstheme="minorHAnsi"/>
          <w:sz w:val="28"/>
          <w:szCs w:val="28"/>
          <w:u w:val="single"/>
          <w:lang w:val="en-US"/>
        </w:rPr>
      </w:pPr>
      <w:r w:rsidRPr="008D657B">
        <w:rPr>
          <w:rFonts w:cstheme="minorHAnsi"/>
          <w:sz w:val="28"/>
          <w:szCs w:val="28"/>
          <w:u w:val="single"/>
          <w:lang w:val="en-US"/>
        </w:rPr>
        <w:t xml:space="preserve">October: </w:t>
      </w:r>
      <w:r w:rsidRPr="008D657B">
        <w:rPr>
          <w:rFonts w:cstheme="minorHAnsi"/>
          <w:i/>
          <w:iCs/>
          <w:sz w:val="28"/>
          <w:szCs w:val="28"/>
          <w:u w:val="single"/>
          <w:lang w:val="en-US"/>
        </w:rPr>
        <w:t>Gratitude for God’s enduring love</w:t>
      </w:r>
      <w:r w:rsidRPr="008D657B">
        <w:rPr>
          <w:rFonts w:cstheme="minorHAnsi"/>
          <w:sz w:val="28"/>
          <w:szCs w:val="28"/>
          <w:u w:val="single"/>
          <w:lang w:val="en-US"/>
        </w:rPr>
        <w:t xml:space="preserve"> – Psalms 136: 1-3 &amp; 23-26</w:t>
      </w:r>
    </w:p>
    <w:p w14:paraId="63380BE7" w14:textId="77777777" w:rsidR="00DB2AF7" w:rsidRPr="008D657B" w:rsidRDefault="00DB2AF7" w:rsidP="008D657B">
      <w:pPr>
        <w:pStyle w:val="ListParagraph"/>
        <w:spacing w:line="360" w:lineRule="auto"/>
        <w:ind w:left="0"/>
        <w:rPr>
          <w:rFonts w:cstheme="minorHAnsi"/>
          <w:sz w:val="28"/>
          <w:szCs w:val="28"/>
          <w:lang w:val="en-US"/>
        </w:rPr>
      </w:pPr>
      <w:r w:rsidRPr="008D657B">
        <w:rPr>
          <w:rFonts w:cstheme="minorHAnsi"/>
          <w:sz w:val="28"/>
          <w:szCs w:val="28"/>
          <w:lang w:val="en-US"/>
        </w:rPr>
        <w:t>Oct 3-7</w:t>
      </w:r>
    </w:p>
    <w:p w14:paraId="330654E7" w14:textId="782D9028" w:rsidR="00061A15" w:rsidRPr="008D657B" w:rsidRDefault="00783B9C" w:rsidP="00DB2AF7">
      <w:pPr>
        <w:pStyle w:val="ListParagraph"/>
        <w:spacing w:line="240" w:lineRule="auto"/>
        <w:ind w:left="0"/>
        <w:jc w:val="center"/>
        <w:rPr>
          <w:rFonts w:cstheme="minorHAnsi"/>
          <w:i/>
          <w:iCs/>
          <w:sz w:val="28"/>
          <w:szCs w:val="28"/>
        </w:rPr>
      </w:pPr>
      <w:r w:rsidRPr="008D657B">
        <w:rPr>
          <w:rFonts w:cstheme="minorHAnsi"/>
          <w:sz w:val="28"/>
          <w:szCs w:val="28"/>
          <w:vertAlign w:val="superscript"/>
        </w:rPr>
        <w:t>1</w:t>
      </w:r>
      <w:r w:rsidR="00481D31" w:rsidRPr="008D657B">
        <w:rPr>
          <w:rFonts w:cstheme="minorHAnsi"/>
          <w:sz w:val="28"/>
          <w:szCs w:val="28"/>
          <w:vertAlign w:val="superscript"/>
        </w:rPr>
        <w:t xml:space="preserve"> </w:t>
      </w:r>
      <w:r w:rsidR="00481D31" w:rsidRPr="008D657B">
        <w:rPr>
          <w:rFonts w:cstheme="minorHAnsi"/>
          <w:sz w:val="28"/>
          <w:szCs w:val="28"/>
        </w:rPr>
        <w:t>“</w:t>
      </w:r>
      <w:r w:rsidRPr="008D657B">
        <w:rPr>
          <w:rFonts w:cstheme="minorHAnsi"/>
          <w:sz w:val="28"/>
          <w:szCs w:val="28"/>
        </w:rPr>
        <w:t>Give thanks to the Lord, for he is good.</w:t>
      </w:r>
      <w:r w:rsidRPr="008D657B">
        <w:rPr>
          <w:rFonts w:cstheme="minorHAnsi"/>
          <w:sz w:val="28"/>
          <w:szCs w:val="28"/>
        </w:rPr>
        <w:br/>
      </w:r>
      <w:r w:rsidRPr="008D657B">
        <w:rPr>
          <w:rFonts w:cstheme="minorHAnsi"/>
          <w:i/>
          <w:iCs/>
          <w:sz w:val="28"/>
          <w:szCs w:val="28"/>
        </w:rPr>
        <w:t>His love endures forever.</w:t>
      </w:r>
      <w:r w:rsidRPr="008D657B">
        <w:rPr>
          <w:rFonts w:cstheme="minorHAnsi"/>
          <w:sz w:val="28"/>
          <w:szCs w:val="28"/>
        </w:rPr>
        <w:br/>
      </w:r>
      <w:r w:rsidRPr="008D657B">
        <w:rPr>
          <w:rFonts w:cstheme="minorHAnsi"/>
          <w:sz w:val="28"/>
          <w:szCs w:val="28"/>
          <w:vertAlign w:val="superscript"/>
        </w:rPr>
        <w:t>2 </w:t>
      </w:r>
      <w:r w:rsidRPr="008D657B">
        <w:rPr>
          <w:rFonts w:cstheme="minorHAnsi"/>
          <w:sz w:val="28"/>
          <w:szCs w:val="28"/>
        </w:rPr>
        <w:t>Give thanks to the God of gods.</w:t>
      </w:r>
      <w:r w:rsidRPr="008D657B">
        <w:rPr>
          <w:rFonts w:cstheme="minorHAnsi"/>
          <w:sz w:val="28"/>
          <w:szCs w:val="28"/>
        </w:rPr>
        <w:br/>
      </w:r>
      <w:r w:rsidRPr="008D657B">
        <w:rPr>
          <w:rFonts w:cstheme="minorHAnsi"/>
          <w:i/>
          <w:iCs/>
          <w:sz w:val="28"/>
          <w:szCs w:val="28"/>
        </w:rPr>
        <w:t>His love endures forever</w:t>
      </w:r>
      <w:r w:rsidR="00AA2D7C" w:rsidRPr="008D657B">
        <w:rPr>
          <w:rFonts w:cstheme="minorHAnsi"/>
          <w:i/>
          <w:iCs/>
          <w:sz w:val="28"/>
          <w:szCs w:val="28"/>
        </w:rPr>
        <w:t>.</w:t>
      </w:r>
    </w:p>
    <w:p w14:paraId="07003650" w14:textId="13AA8B34" w:rsidR="00DB2AF7" w:rsidRPr="008D657B" w:rsidRDefault="00DB2AF7" w:rsidP="008D657B">
      <w:pPr>
        <w:pStyle w:val="ListParagraph"/>
        <w:spacing w:after="0" w:line="360" w:lineRule="auto"/>
        <w:ind w:left="0"/>
        <w:rPr>
          <w:rFonts w:cstheme="minorHAnsi"/>
          <w:sz w:val="28"/>
          <w:szCs w:val="28"/>
          <w:lang w:val="en-US"/>
        </w:rPr>
      </w:pPr>
      <w:r w:rsidRPr="008D657B">
        <w:rPr>
          <w:rFonts w:cstheme="minorHAnsi"/>
          <w:sz w:val="28"/>
          <w:szCs w:val="28"/>
        </w:rPr>
        <w:t>Oct 11-14</w:t>
      </w:r>
    </w:p>
    <w:p w14:paraId="7671149B" w14:textId="62987E7E" w:rsidR="005A39EB" w:rsidRPr="008D657B" w:rsidRDefault="00783B9C" w:rsidP="00783B9C">
      <w:pPr>
        <w:spacing w:after="0"/>
        <w:jc w:val="center"/>
        <w:rPr>
          <w:rFonts w:cstheme="minorHAnsi"/>
          <w:i/>
          <w:iCs/>
          <w:sz w:val="28"/>
          <w:szCs w:val="28"/>
        </w:rPr>
      </w:pPr>
      <w:r w:rsidRPr="008D657B">
        <w:rPr>
          <w:rFonts w:cstheme="minorHAnsi"/>
          <w:sz w:val="28"/>
          <w:szCs w:val="28"/>
          <w:vertAlign w:val="superscript"/>
        </w:rPr>
        <w:t>3 </w:t>
      </w:r>
      <w:r w:rsidRPr="008D657B">
        <w:rPr>
          <w:rFonts w:cstheme="minorHAnsi"/>
          <w:sz w:val="28"/>
          <w:szCs w:val="28"/>
        </w:rPr>
        <w:t>Give thanks to the Lord of lords:</w:t>
      </w:r>
      <w:r w:rsidRPr="008D657B">
        <w:rPr>
          <w:rFonts w:cstheme="minorHAnsi"/>
          <w:sz w:val="28"/>
          <w:szCs w:val="28"/>
        </w:rPr>
        <w:br/>
      </w:r>
      <w:r w:rsidRPr="008D657B">
        <w:rPr>
          <w:rFonts w:cstheme="minorHAnsi"/>
          <w:i/>
          <w:iCs/>
          <w:sz w:val="28"/>
          <w:szCs w:val="28"/>
        </w:rPr>
        <w:t>His love endures forever.</w:t>
      </w:r>
    </w:p>
    <w:p w14:paraId="3CDB696C" w14:textId="77777777" w:rsidR="008D657B" w:rsidRDefault="008D657B" w:rsidP="00DB2AF7">
      <w:pPr>
        <w:spacing w:after="0"/>
        <w:rPr>
          <w:rFonts w:cstheme="minorHAnsi"/>
          <w:sz w:val="28"/>
          <w:szCs w:val="28"/>
        </w:rPr>
      </w:pPr>
    </w:p>
    <w:p w14:paraId="0F3993F9" w14:textId="0FC64A14" w:rsidR="00DB2AF7" w:rsidRPr="008D657B" w:rsidRDefault="00DB2AF7" w:rsidP="00DB2AF7">
      <w:pPr>
        <w:spacing w:after="0"/>
        <w:rPr>
          <w:rFonts w:cstheme="minorHAnsi"/>
          <w:sz w:val="28"/>
          <w:szCs w:val="28"/>
        </w:rPr>
      </w:pPr>
      <w:r w:rsidRPr="008D657B">
        <w:rPr>
          <w:rFonts w:cstheme="minorHAnsi"/>
          <w:sz w:val="28"/>
          <w:szCs w:val="28"/>
        </w:rPr>
        <w:lastRenderedPageBreak/>
        <w:t>Oct 17-21</w:t>
      </w:r>
    </w:p>
    <w:p w14:paraId="6B5F3D91" w14:textId="51B9AE1A" w:rsidR="00061A15" w:rsidRPr="008D657B" w:rsidRDefault="00783B9C" w:rsidP="00783B9C">
      <w:pPr>
        <w:spacing w:after="0"/>
        <w:jc w:val="center"/>
        <w:rPr>
          <w:rFonts w:cstheme="minorHAnsi"/>
          <w:sz w:val="28"/>
          <w:szCs w:val="28"/>
          <w:vertAlign w:val="superscript"/>
        </w:rPr>
      </w:pPr>
      <w:r w:rsidRPr="008D657B">
        <w:rPr>
          <w:rFonts w:cstheme="minorHAnsi"/>
          <w:sz w:val="28"/>
          <w:szCs w:val="28"/>
          <w:vertAlign w:val="superscript"/>
        </w:rPr>
        <w:t>23</w:t>
      </w:r>
      <w:r w:rsidRPr="008D657B">
        <w:rPr>
          <w:rFonts w:cstheme="minorHAnsi"/>
          <w:sz w:val="28"/>
          <w:szCs w:val="28"/>
        </w:rPr>
        <w:t xml:space="preserve"> He remembered us in our low estate</w:t>
      </w:r>
      <w:r w:rsidRPr="008D657B">
        <w:rPr>
          <w:rFonts w:cstheme="minorHAnsi"/>
          <w:sz w:val="28"/>
          <w:szCs w:val="28"/>
        </w:rPr>
        <w:br/>
      </w:r>
      <w:r w:rsidRPr="008D657B">
        <w:rPr>
          <w:rFonts w:cstheme="minorHAnsi"/>
          <w:i/>
          <w:iCs/>
          <w:sz w:val="28"/>
          <w:szCs w:val="28"/>
        </w:rPr>
        <w:t>His love endures forever.</w:t>
      </w:r>
    </w:p>
    <w:p w14:paraId="57E2F164" w14:textId="38536B09" w:rsidR="00DB2AF7" w:rsidRPr="008D657B" w:rsidRDefault="00783B9C" w:rsidP="00783B9C">
      <w:pPr>
        <w:spacing w:after="0"/>
        <w:jc w:val="center"/>
        <w:rPr>
          <w:rFonts w:cstheme="minorHAnsi"/>
          <w:i/>
          <w:iCs/>
          <w:sz w:val="28"/>
          <w:szCs w:val="28"/>
        </w:rPr>
      </w:pPr>
      <w:r w:rsidRPr="008D657B">
        <w:rPr>
          <w:rFonts w:cstheme="minorHAnsi"/>
          <w:b/>
          <w:bCs/>
          <w:sz w:val="28"/>
          <w:szCs w:val="28"/>
          <w:vertAlign w:val="superscript"/>
        </w:rPr>
        <w:t>24 </w:t>
      </w:r>
      <w:r w:rsidRPr="008D657B">
        <w:rPr>
          <w:rFonts w:cstheme="minorHAnsi"/>
          <w:sz w:val="28"/>
          <w:szCs w:val="28"/>
        </w:rPr>
        <w:t>and freed us from our enemies.</w:t>
      </w:r>
      <w:r w:rsidRPr="008D657B">
        <w:rPr>
          <w:rFonts w:cstheme="minorHAnsi"/>
          <w:sz w:val="28"/>
          <w:szCs w:val="28"/>
        </w:rPr>
        <w:br/>
      </w:r>
      <w:r w:rsidRPr="008D657B">
        <w:rPr>
          <w:rFonts w:cstheme="minorHAnsi"/>
          <w:i/>
          <w:iCs/>
          <w:sz w:val="28"/>
          <w:szCs w:val="28"/>
        </w:rPr>
        <w:t>His love endures forever.</w:t>
      </w:r>
    </w:p>
    <w:p w14:paraId="733E0CB6" w14:textId="1CD9D358" w:rsidR="00DB2AF7" w:rsidRPr="008D657B" w:rsidRDefault="00DB2AF7" w:rsidP="00DB2AF7">
      <w:pPr>
        <w:spacing w:after="0"/>
        <w:rPr>
          <w:rFonts w:cstheme="minorHAnsi"/>
          <w:sz w:val="28"/>
          <w:szCs w:val="28"/>
          <w:vertAlign w:val="superscript"/>
        </w:rPr>
      </w:pPr>
      <w:r w:rsidRPr="008D657B">
        <w:rPr>
          <w:rFonts w:cstheme="minorHAnsi"/>
          <w:sz w:val="28"/>
          <w:szCs w:val="28"/>
        </w:rPr>
        <w:t>Oct 24-28</w:t>
      </w:r>
    </w:p>
    <w:p w14:paraId="14160691" w14:textId="5A35AAB6" w:rsidR="00783B9C" w:rsidRPr="008D657B" w:rsidRDefault="00783B9C" w:rsidP="00783B9C">
      <w:pPr>
        <w:spacing w:after="0"/>
        <w:jc w:val="center"/>
        <w:rPr>
          <w:rFonts w:cstheme="minorHAnsi"/>
          <w:sz w:val="28"/>
          <w:szCs w:val="28"/>
        </w:rPr>
      </w:pPr>
      <w:r w:rsidRPr="008D657B">
        <w:rPr>
          <w:rFonts w:cstheme="minorHAnsi"/>
          <w:sz w:val="28"/>
          <w:szCs w:val="28"/>
          <w:vertAlign w:val="superscript"/>
        </w:rPr>
        <w:t>25 </w:t>
      </w:r>
      <w:r w:rsidRPr="008D657B">
        <w:rPr>
          <w:rFonts w:cstheme="minorHAnsi"/>
          <w:sz w:val="28"/>
          <w:szCs w:val="28"/>
        </w:rPr>
        <w:t>He gives food to every creature.</w:t>
      </w:r>
      <w:r w:rsidRPr="008D657B">
        <w:rPr>
          <w:rFonts w:cstheme="minorHAnsi"/>
          <w:sz w:val="28"/>
          <w:szCs w:val="28"/>
        </w:rPr>
        <w:br/>
      </w:r>
      <w:r w:rsidRPr="008D657B">
        <w:rPr>
          <w:rFonts w:cstheme="minorHAnsi"/>
          <w:i/>
          <w:iCs/>
          <w:sz w:val="28"/>
          <w:szCs w:val="28"/>
        </w:rPr>
        <w:t>His love endures forever.</w:t>
      </w:r>
    </w:p>
    <w:p w14:paraId="3B3C559B" w14:textId="08B56B89" w:rsidR="00481D31" w:rsidRPr="008D657B" w:rsidRDefault="00783B9C" w:rsidP="00A77FD6">
      <w:pPr>
        <w:jc w:val="center"/>
        <w:rPr>
          <w:rFonts w:cstheme="minorHAnsi"/>
          <w:i/>
          <w:iCs/>
          <w:sz w:val="28"/>
          <w:szCs w:val="28"/>
        </w:rPr>
      </w:pPr>
      <w:r w:rsidRPr="008D657B">
        <w:rPr>
          <w:rFonts w:cstheme="minorHAnsi"/>
          <w:sz w:val="28"/>
          <w:szCs w:val="28"/>
          <w:vertAlign w:val="superscript"/>
        </w:rPr>
        <w:t>26 </w:t>
      </w:r>
      <w:r w:rsidRPr="008D657B">
        <w:rPr>
          <w:rFonts w:cstheme="minorHAnsi"/>
          <w:sz w:val="28"/>
          <w:szCs w:val="28"/>
        </w:rPr>
        <w:t>Give thanks to the God of heaven.</w:t>
      </w:r>
      <w:r w:rsidRPr="008D657B">
        <w:rPr>
          <w:rFonts w:cstheme="minorHAnsi"/>
          <w:sz w:val="28"/>
          <w:szCs w:val="28"/>
        </w:rPr>
        <w:br/>
      </w:r>
      <w:r w:rsidRPr="008D657B">
        <w:rPr>
          <w:rFonts w:cstheme="minorHAnsi"/>
          <w:i/>
          <w:iCs/>
          <w:sz w:val="28"/>
          <w:szCs w:val="28"/>
        </w:rPr>
        <w:t>His love endures forever.</w:t>
      </w:r>
      <w:r w:rsidR="00A77FD6" w:rsidRPr="008D657B">
        <w:rPr>
          <w:rFonts w:cstheme="minorHAnsi"/>
          <w:i/>
          <w:iCs/>
          <w:sz w:val="28"/>
          <w:szCs w:val="28"/>
        </w:rPr>
        <w:t>”</w:t>
      </w:r>
    </w:p>
    <w:p w14:paraId="5579D56A" w14:textId="2E4F3E97" w:rsidR="00481D31" w:rsidRPr="008D657B" w:rsidRDefault="005A39EB" w:rsidP="00A77FD6">
      <w:pPr>
        <w:pStyle w:val="ListParagraph"/>
        <w:spacing w:after="0" w:line="360" w:lineRule="auto"/>
        <w:ind w:left="0"/>
        <w:rPr>
          <w:rFonts w:cstheme="minorHAnsi"/>
          <w:sz w:val="28"/>
          <w:szCs w:val="28"/>
          <w:u w:val="single"/>
          <w:lang w:val="en-US"/>
        </w:rPr>
      </w:pPr>
      <w:r w:rsidRPr="008D657B">
        <w:rPr>
          <w:rFonts w:cstheme="minorHAnsi"/>
          <w:sz w:val="28"/>
          <w:szCs w:val="28"/>
          <w:u w:val="single"/>
          <w:lang w:val="en-US"/>
        </w:rPr>
        <w:t xml:space="preserve">November: </w:t>
      </w:r>
      <w:r w:rsidRPr="008D657B">
        <w:rPr>
          <w:rFonts w:cstheme="minorHAnsi"/>
          <w:i/>
          <w:iCs/>
          <w:sz w:val="28"/>
          <w:szCs w:val="28"/>
          <w:u w:val="single"/>
          <w:lang w:val="en-US"/>
        </w:rPr>
        <w:t>Gratitude for God the Father</w:t>
      </w:r>
      <w:r w:rsidRPr="008D657B">
        <w:rPr>
          <w:rFonts w:cstheme="minorHAnsi"/>
          <w:sz w:val="28"/>
          <w:szCs w:val="28"/>
          <w:u w:val="single"/>
          <w:lang w:val="en-US"/>
        </w:rPr>
        <w:t xml:space="preserve"> – Psalms 68:4-6 &amp; 2 Cor 1:2-4</w:t>
      </w:r>
    </w:p>
    <w:p w14:paraId="3535B27D" w14:textId="09687688" w:rsidR="00481D31" w:rsidRPr="008D657B" w:rsidRDefault="00DB2AF7" w:rsidP="00A77FD6">
      <w:pPr>
        <w:spacing w:after="0" w:line="360" w:lineRule="auto"/>
        <w:rPr>
          <w:rFonts w:cstheme="minorHAnsi"/>
          <w:sz w:val="28"/>
          <w:szCs w:val="28"/>
        </w:rPr>
      </w:pPr>
      <w:r w:rsidRPr="008D657B">
        <w:rPr>
          <w:rFonts w:cstheme="minorHAnsi"/>
          <w:sz w:val="28"/>
          <w:szCs w:val="28"/>
        </w:rPr>
        <w:t>Oct 31-Nov 4</w:t>
      </w:r>
    </w:p>
    <w:p w14:paraId="0AD3AE06" w14:textId="75C7DABE" w:rsidR="0092059A" w:rsidRPr="008D657B" w:rsidRDefault="00481D31" w:rsidP="0092059A">
      <w:pPr>
        <w:spacing w:after="0" w:line="240" w:lineRule="auto"/>
        <w:jc w:val="center"/>
        <w:rPr>
          <w:rFonts w:cstheme="minorHAnsi"/>
          <w:sz w:val="28"/>
          <w:szCs w:val="28"/>
        </w:rPr>
      </w:pPr>
      <w:r w:rsidRPr="008D657B">
        <w:rPr>
          <w:rFonts w:cstheme="minorHAnsi"/>
          <w:sz w:val="28"/>
          <w:szCs w:val="28"/>
          <w:vertAlign w:val="superscript"/>
        </w:rPr>
        <w:t xml:space="preserve"> 4  </w:t>
      </w:r>
      <w:r w:rsidRPr="008D657B">
        <w:rPr>
          <w:rFonts w:cstheme="minorHAnsi"/>
          <w:sz w:val="28"/>
          <w:szCs w:val="28"/>
        </w:rPr>
        <w:t>“Sing to God, sing in praise of his name,</w:t>
      </w:r>
      <w:r w:rsidRPr="008D657B">
        <w:rPr>
          <w:rFonts w:cstheme="minorHAnsi"/>
          <w:sz w:val="28"/>
          <w:szCs w:val="28"/>
        </w:rPr>
        <w:br/>
        <w:t>    extol him who rides on the clouds</w:t>
      </w:r>
      <w:r w:rsidRPr="008D657B">
        <w:rPr>
          <w:rFonts w:cstheme="minorHAnsi"/>
          <w:sz w:val="28"/>
          <w:szCs w:val="28"/>
          <w:vertAlign w:val="superscript"/>
        </w:rPr>
        <w:t>[</w:t>
      </w:r>
      <w:hyperlink r:id="rId7" w:anchor="fen-NIV-14905a" w:tooltip="See footnote a" w:history="1">
        <w:r w:rsidRPr="008D657B">
          <w:rPr>
            <w:rStyle w:val="Hyperlink"/>
            <w:rFonts w:cstheme="minorHAnsi"/>
            <w:sz w:val="28"/>
            <w:szCs w:val="28"/>
            <w:vertAlign w:val="superscript"/>
          </w:rPr>
          <w:t>a</w:t>
        </w:r>
      </w:hyperlink>
      <w:r w:rsidRPr="008D657B">
        <w:rPr>
          <w:rFonts w:cstheme="minorHAnsi"/>
          <w:sz w:val="28"/>
          <w:szCs w:val="28"/>
          <w:vertAlign w:val="superscript"/>
        </w:rPr>
        <w:t>]</w:t>
      </w:r>
      <w:r w:rsidRPr="008D657B">
        <w:rPr>
          <w:rFonts w:cstheme="minorHAnsi"/>
          <w:sz w:val="28"/>
          <w:szCs w:val="28"/>
        </w:rPr>
        <w:t>;</w:t>
      </w:r>
      <w:r w:rsidRPr="008D657B">
        <w:rPr>
          <w:rFonts w:cstheme="minorHAnsi"/>
          <w:sz w:val="28"/>
          <w:szCs w:val="28"/>
        </w:rPr>
        <w:br/>
        <w:t>    rejoice before him—his name is the Lord.</w:t>
      </w:r>
      <w:r w:rsidR="004C4BD0" w:rsidRPr="008D657B">
        <w:rPr>
          <w:rFonts w:cstheme="minorHAnsi"/>
          <w:sz w:val="28"/>
          <w:szCs w:val="28"/>
        </w:rPr>
        <w:t xml:space="preserve"> </w:t>
      </w:r>
    </w:p>
    <w:p w14:paraId="4B12D7BF" w14:textId="678AC53F" w:rsidR="0092059A" w:rsidRDefault="004C4BD0" w:rsidP="0092059A">
      <w:pPr>
        <w:spacing w:after="0" w:line="276" w:lineRule="auto"/>
        <w:rPr>
          <w:rFonts w:cstheme="minorHAnsi"/>
          <w:sz w:val="28"/>
          <w:szCs w:val="28"/>
        </w:rPr>
      </w:pPr>
      <w:r w:rsidRPr="008D657B">
        <w:rPr>
          <w:rFonts w:cstheme="minorHAnsi"/>
          <w:sz w:val="28"/>
          <w:szCs w:val="28"/>
        </w:rPr>
        <w:t>Nov 7-11</w:t>
      </w:r>
    </w:p>
    <w:p w14:paraId="69B416A4" w14:textId="0F1F9E91" w:rsidR="00481D31" w:rsidRPr="008D657B" w:rsidRDefault="00481D31" w:rsidP="0092059A">
      <w:pPr>
        <w:spacing w:after="0" w:line="240" w:lineRule="auto"/>
        <w:jc w:val="center"/>
        <w:rPr>
          <w:rFonts w:cstheme="minorHAnsi"/>
          <w:sz w:val="28"/>
          <w:szCs w:val="28"/>
        </w:rPr>
      </w:pPr>
      <w:r w:rsidRPr="008D657B">
        <w:rPr>
          <w:rFonts w:cstheme="minorHAnsi"/>
          <w:sz w:val="28"/>
          <w:szCs w:val="28"/>
        </w:rPr>
        <w:br/>
      </w:r>
      <w:r w:rsidRPr="008D657B">
        <w:rPr>
          <w:rFonts w:cstheme="minorHAnsi"/>
          <w:b/>
          <w:bCs/>
          <w:sz w:val="28"/>
          <w:szCs w:val="28"/>
          <w:vertAlign w:val="superscript"/>
        </w:rPr>
        <w:t>5 </w:t>
      </w:r>
      <w:r w:rsidRPr="008D657B">
        <w:rPr>
          <w:rFonts w:cstheme="minorHAnsi"/>
          <w:sz w:val="28"/>
          <w:szCs w:val="28"/>
        </w:rPr>
        <w:t>A father to the fatherless, a defender of widows,</w:t>
      </w:r>
      <w:r w:rsidRPr="008D657B">
        <w:rPr>
          <w:rFonts w:cstheme="minorHAnsi"/>
          <w:sz w:val="28"/>
          <w:szCs w:val="28"/>
        </w:rPr>
        <w:br/>
        <w:t>    is God in his holy dwelling.</w:t>
      </w:r>
      <w:r w:rsidRPr="008D657B">
        <w:rPr>
          <w:rFonts w:cstheme="minorHAnsi"/>
          <w:sz w:val="28"/>
          <w:szCs w:val="28"/>
        </w:rPr>
        <w:br/>
      </w:r>
      <w:r w:rsidRPr="008D657B">
        <w:rPr>
          <w:rFonts w:cstheme="minorHAnsi"/>
          <w:b/>
          <w:bCs/>
          <w:sz w:val="28"/>
          <w:szCs w:val="28"/>
          <w:vertAlign w:val="superscript"/>
        </w:rPr>
        <w:t>6 </w:t>
      </w:r>
      <w:r w:rsidRPr="008D657B">
        <w:rPr>
          <w:rFonts w:cstheme="minorHAnsi"/>
          <w:sz w:val="28"/>
          <w:szCs w:val="28"/>
        </w:rPr>
        <w:t>God sets the lonely in families,</w:t>
      </w:r>
      <w:r w:rsidRPr="008D657B">
        <w:rPr>
          <w:rFonts w:cstheme="minorHAnsi"/>
          <w:sz w:val="28"/>
          <w:szCs w:val="28"/>
          <w:vertAlign w:val="superscript"/>
        </w:rPr>
        <w:t>[</w:t>
      </w:r>
      <w:hyperlink r:id="rId8" w:anchor="fen-NIV-14907b" w:tooltip="See footnote b" w:history="1">
        <w:r w:rsidRPr="008D657B">
          <w:rPr>
            <w:rStyle w:val="Hyperlink"/>
            <w:rFonts w:cstheme="minorHAnsi"/>
            <w:sz w:val="28"/>
            <w:szCs w:val="28"/>
            <w:vertAlign w:val="superscript"/>
          </w:rPr>
          <w:t>b</w:t>
        </w:r>
      </w:hyperlink>
      <w:r w:rsidRPr="008D657B">
        <w:rPr>
          <w:rFonts w:cstheme="minorHAnsi"/>
          <w:sz w:val="28"/>
          <w:szCs w:val="28"/>
          <w:vertAlign w:val="superscript"/>
        </w:rPr>
        <w:t>]</w:t>
      </w:r>
      <w:r w:rsidRPr="008D657B">
        <w:rPr>
          <w:rFonts w:cstheme="minorHAnsi"/>
          <w:sz w:val="28"/>
          <w:szCs w:val="28"/>
        </w:rPr>
        <w:br/>
        <w:t>    he leads out the prisoners with singing;</w:t>
      </w:r>
      <w:r w:rsidRPr="008D657B">
        <w:rPr>
          <w:rFonts w:cstheme="minorHAnsi"/>
          <w:sz w:val="28"/>
          <w:szCs w:val="28"/>
        </w:rPr>
        <w:br/>
        <w:t>    but the rebellious live in a sun-scorched land.”</w:t>
      </w:r>
    </w:p>
    <w:p w14:paraId="6BB14E0D" w14:textId="11058E58" w:rsidR="00A77FD6" w:rsidRPr="008D657B" w:rsidRDefault="00C83A0D" w:rsidP="0092059A">
      <w:pPr>
        <w:spacing w:after="0" w:line="360" w:lineRule="auto"/>
        <w:rPr>
          <w:rFonts w:cstheme="minorHAnsi"/>
          <w:sz w:val="28"/>
          <w:szCs w:val="28"/>
        </w:rPr>
      </w:pPr>
      <w:r w:rsidRPr="008D657B">
        <w:rPr>
          <w:rFonts w:cstheme="minorHAnsi"/>
          <w:sz w:val="28"/>
          <w:szCs w:val="28"/>
        </w:rPr>
        <w:t>Nov 14-18</w:t>
      </w:r>
    </w:p>
    <w:p w14:paraId="133434ED" w14:textId="599342C5" w:rsidR="004C4BD0" w:rsidRPr="008D657B" w:rsidRDefault="00481D31" w:rsidP="0092059A">
      <w:pPr>
        <w:spacing w:after="0"/>
        <w:ind w:left="720"/>
        <w:rPr>
          <w:rFonts w:cstheme="minorHAnsi"/>
          <w:sz w:val="28"/>
          <w:szCs w:val="28"/>
        </w:rPr>
      </w:pPr>
      <w:r w:rsidRPr="008D657B">
        <w:rPr>
          <w:rFonts w:cstheme="minorHAnsi"/>
          <w:sz w:val="28"/>
          <w:szCs w:val="28"/>
          <w:vertAlign w:val="superscript"/>
        </w:rPr>
        <w:t>2 </w:t>
      </w:r>
      <w:r w:rsidR="004B22D1" w:rsidRPr="008D657B">
        <w:rPr>
          <w:rFonts w:cstheme="minorHAnsi"/>
          <w:sz w:val="28"/>
          <w:szCs w:val="28"/>
          <w:vertAlign w:val="superscript"/>
        </w:rPr>
        <w:t>“</w:t>
      </w:r>
      <w:r w:rsidRPr="008D657B">
        <w:rPr>
          <w:rFonts w:cstheme="minorHAnsi"/>
          <w:sz w:val="28"/>
          <w:szCs w:val="28"/>
        </w:rPr>
        <w:t>Grace and peace to you from God our Father and the Lord Jesus Christ.</w:t>
      </w:r>
    </w:p>
    <w:p w14:paraId="38215148" w14:textId="1108D486" w:rsidR="00C83A0D" w:rsidRPr="008D657B" w:rsidRDefault="00C83A0D" w:rsidP="0092059A">
      <w:pPr>
        <w:spacing w:after="0" w:line="360" w:lineRule="auto"/>
        <w:rPr>
          <w:rFonts w:cstheme="minorHAnsi"/>
          <w:sz w:val="28"/>
          <w:szCs w:val="28"/>
        </w:rPr>
      </w:pPr>
      <w:r w:rsidRPr="008D657B">
        <w:rPr>
          <w:rFonts w:cstheme="minorHAnsi"/>
          <w:sz w:val="28"/>
          <w:szCs w:val="28"/>
        </w:rPr>
        <w:t>Nov 21-25</w:t>
      </w:r>
    </w:p>
    <w:p w14:paraId="0345E083" w14:textId="1FA769FD" w:rsidR="00481D31" w:rsidRPr="008D657B" w:rsidRDefault="00481D31" w:rsidP="00481D31">
      <w:pPr>
        <w:ind w:left="720"/>
        <w:rPr>
          <w:rFonts w:cstheme="minorHAnsi"/>
          <w:sz w:val="28"/>
          <w:szCs w:val="28"/>
        </w:rPr>
      </w:pPr>
      <w:r w:rsidRPr="008D657B">
        <w:rPr>
          <w:rFonts w:cstheme="minorHAnsi"/>
          <w:sz w:val="28"/>
          <w:szCs w:val="28"/>
          <w:vertAlign w:val="superscript"/>
        </w:rPr>
        <w:t>3 </w:t>
      </w:r>
      <w:r w:rsidRPr="008D657B">
        <w:rPr>
          <w:rFonts w:cstheme="minorHAnsi"/>
          <w:sz w:val="28"/>
          <w:szCs w:val="28"/>
        </w:rPr>
        <w:t>Praise be to the God and Father of our Lord Jesus Christ, the Father of compassion and the God of all comfort, </w:t>
      </w:r>
      <w:r w:rsidRPr="008D657B">
        <w:rPr>
          <w:rFonts w:cstheme="minorHAnsi"/>
          <w:sz w:val="28"/>
          <w:szCs w:val="28"/>
          <w:vertAlign w:val="superscript"/>
        </w:rPr>
        <w:t>4 </w:t>
      </w:r>
      <w:r w:rsidRPr="008D657B">
        <w:rPr>
          <w:rFonts w:cstheme="minorHAnsi"/>
          <w:sz w:val="28"/>
          <w:szCs w:val="28"/>
        </w:rPr>
        <w:t>who comforts us in all our troubles, so that we can comfort those in any trouble with the comfort we ourselves receive from God.</w:t>
      </w:r>
      <w:r w:rsidR="004B22D1" w:rsidRPr="008D657B">
        <w:rPr>
          <w:rFonts w:cstheme="minorHAnsi"/>
          <w:sz w:val="28"/>
          <w:szCs w:val="28"/>
        </w:rPr>
        <w:t>”</w:t>
      </w:r>
    </w:p>
    <w:p w14:paraId="5D5790AE" w14:textId="74FABDA1" w:rsidR="005F1712" w:rsidRDefault="005F1712" w:rsidP="00A77FD6">
      <w:pPr>
        <w:pStyle w:val="ListParagraph"/>
        <w:spacing w:line="360" w:lineRule="auto"/>
        <w:ind w:left="0"/>
        <w:rPr>
          <w:rFonts w:cstheme="minorHAnsi"/>
          <w:sz w:val="28"/>
          <w:szCs w:val="28"/>
          <w:u w:val="single"/>
          <w:lang w:val="en-US"/>
        </w:rPr>
      </w:pPr>
    </w:p>
    <w:p w14:paraId="5249CA37" w14:textId="623C5E7D" w:rsidR="008D657B" w:rsidRDefault="008D657B" w:rsidP="00A77FD6">
      <w:pPr>
        <w:pStyle w:val="ListParagraph"/>
        <w:spacing w:line="360" w:lineRule="auto"/>
        <w:ind w:left="0"/>
        <w:rPr>
          <w:rFonts w:cstheme="minorHAnsi"/>
          <w:sz w:val="28"/>
          <w:szCs w:val="28"/>
          <w:u w:val="single"/>
          <w:lang w:val="en-US"/>
        </w:rPr>
      </w:pPr>
    </w:p>
    <w:p w14:paraId="4101DB8B" w14:textId="77777777" w:rsidR="0092059A" w:rsidRPr="008D657B" w:rsidRDefault="0092059A" w:rsidP="00A77FD6">
      <w:pPr>
        <w:pStyle w:val="ListParagraph"/>
        <w:spacing w:line="360" w:lineRule="auto"/>
        <w:ind w:left="0"/>
        <w:rPr>
          <w:rFonts w:cstheme="minorHAnsi"/>
          <w:sz w:val="28"/>
          <w:szCs w:val="28"/>
          <w:u w:val="single"/>
          <w:lang w:val="en-US"/>
        </w:rPr>
      </w:pPr>
    </w:p>
    <w:p w14:paraId="01998D2F" w14:textId="563C2B57" w:rsidR="005A39EB" w:rsidRPr="008D657B" w:rsidRDefault="005A39EB" w:rsidP="00A77FD6">
      <w:pPr>
        <w:pStyle w:val="ListParagraph"/>
        <w:spacing w:line="360" w:lineRule="auto"/>
        <w:ind w:left="0"/>
        <w:rPr>
          <w:rFonts w:cstheme="minorHAnsi"/>
          <w:sz w:val="28"/>
          <w:szCs w:val="28"/>
          <w:u w:val="single"/>
          <w:lang w:val="en-US"/>
        </w:rPr>
      </w:pPr>
      <w:r w:rsidRPr="008D657B">
        <w:rPr>
          <w:rFonts w:cstheme="minorHAnsi"/>
          <w:sz w:val="28"/>
          <w:szCs w:val="28"/>
          <w:u w:val="single"/>
          <w:lang w:val="en-US"/>
        </w:rPr>
        <w:lastRenderedPageBreak/>
        <w:t xml:space="preserve">December: </w:t>
      </w:r>
      <w:r w:rsidRPr="008D657B">
        <w:rPr>
          <w:rFonts w:cstheme="minorHAnsi"/>
          <w:i/>
          <w:iCs/>
          <w:sz w:val="28"/>
          <w:szCs w:val="28"/>
          <w:u w:val="single"/>
          <w:lang w:val="en-US"/>
        </w:rPr>
        <w:t>Gratitude for God the Son</w:t>
      </w:r>
      <w:r w:rsidRPr="008D657B">
        <w:rPr>
          <w:rFonts w:cstheme="minorHAnsi"/>
          <w:sz w:val="28"/>
          <w:szCs w:val="28"/>
          <w:u w:val="single"/>
          <w:lang w:val="en-US"/>
        </w:rPr>
        <w:t xml:space="preserve"> – Hebrews 1:1-4</w:t>
      </w:r>
    </w:p>
    <w:p w14:paraId="585363FA" w14:textId="1E86C719" w:rsidR="004C4BD0" w:rsidRPr="008D657B" w:rsidRDefault="004C4BD0" w:rsidP="008D657B">
      <w:pPr>
        <w:spacing w:after="0"/>
        <w:rPr>
          <w:rFonts w:cstheme="minorHAnsi"/>
          <w:sz w:val="28"/>
          <w:szCs w:val="28"/>
          <w:lang w:val="en-US"/>
        </w:rPr>
      </w:pPr>
      <w:r w:rsidRPr="008D657B">
        <w:rPr>
          <w:rFonts w:cstheme="minorHAnsi"/>
          <w:sz w:val="28"/>
          <w:szCs w:val="28"/>
          <w:lang w:val="en-US"/>
        </w:rPr>
        <w:t>Nov 28 – Dec 2</w:t>
      </w:r>
    </w:p>
    <w:p w14:paraId="2028B99C" w14:textId="73DF7C37" w:rsidR="005F1712" w:rsidRPr="008D657B" w:rsidRDefault="00481D31" w:rsidP="008D657B">
      <w:pPr>
        <w:pStyle w:val="ListParagraph"/>
        <w:rPr>
          <w:rFonts w:cstheme="minorHAnsi"/>
          <w:sz w:val="28"/>
          <w:szCs w:val="28"/>
        </w:rPr>
      </w:pPr>
      <w:r w:rsidRPr="008D657B">
        <w:rPr>
          <w:rFonts w:cstheme="minorHAnsi"/>
          <w:sz w:val="28"/>
          <w:szCs w:val="28"/>
          <w:vertAlign w:val="superscript"/>
        </w:rPr>
        <w:t>1</w:t>
      </w:r>
      <w:r w:rsidRPr="008D657B">
        <w:rPr>
          <w:rFonts w:cstheme="minorHAnsi"/>
          <w:sz w:val="28"/>
          <w:szCs w:val="28"/>
        </w:rPr>
        <w:t xml:space="preserve"> </w:t>
      </w:r>
      <w:r w:rsidR="004B22D1" w:rsidRPr="008D657B">
        <w:rPr>
          <w:rFonts w:cstheme="minorHAnsi"/>
          <w:sz w:val="28"/>
          <w:szCs w:val="28"/>
        </w:rPr>
        <w:t>“</w:t>
      </w:r>
      <w:r w:rsidRPr="008D657B">
        <w:rPr>
          <w:rFonts w:cstheme="minorHAnsi"/>
          <w:sz w:val="28"/>
          <w:szCs w:val="28"/>
        </w:rPr>
        <w:t>In the past God spoke to our ancestors through the prophets at many times and in various ways, </w:t>
      </w:r>
      <w:r w:rsidRPr="008D657B">
        <w:rPr>
          <w:rFonts w:cstheme="minorHAnsi"/>
          <w:b/>
          <w:bCs/>
          <w:sz w:val="28"/>
          <w:szCs w:val="28"/>
          <w:vertAlign w:val="superscript"/>
        </w:rPr>
        <w:t>2 </w:t>
      </w:r>
      <w:r w:rsidRPr="008D657B">
        <w:rPr>
          <w:rFonts w:cstheme="minorHAnsi"/>
          <w:sz w:val="28"/>
          <w:szCs w:val="28"/>
        </w:rPr>
        <w:t>but in these last days he has spoken to us by his Son, whom he appointed heir of all things, and through whom also he made the universe.</w:t>
      </w:r>
    </w:p>
    <w:p w14:paraId="10EF3A12" w14:textId="03564885" w:rsidR="004C4BD0" w:rsidRPr="008D657B" w:rsidRDefault="004C4BD0" w:rsidP="008D657B">
      <w:pPr>
        <w:spacing w:after="0"/>
        <w:rPr>
          <w:rFonts w:cstheme="minorHAnsi"/>
          <w:sz w:val="28"/>
          <w:szCs w:val="28"/>
        </w:rPr>
      </w:pPr>
      <w:r w:rsidRPr="008D657B">
        <w:rPr>
          <w:rFonts w:cstheme="minorHAnsi"/>
          <w:sz w:val="28"/>
          <w:szCs w:val="28"/>
        </w:rPr>
        <w:t>Dec 5-9</w:t>
      </w:r>
    </w:p>
    <w:p w14:paraId="2C5C42D6" w14:textId="6A7CE102" w:rsidR="004C4BD0" w:rsidRPr="008D657B" w:rsidRDefault="00481D31" w:rsidP="004C4BD0">
      <w:pPr>
        <w:pStyle w:val="ListParagraph"/>
        <w:rPr>
          <w:rFonts w:cstheme="minorHAnsi"/>
          <w:sz w:val="28"/>
          <w:szCs w:val="28"/>
        </w:rPr>
      </w:pPr>
      <w:r w:rsidRPr="008D657B">
        <w:rPr>
          <w:rFonts w:cstheme="minorHAnsi"/>
          <w:sz w:val="28"/>
          <w:szCs w:val="28"/>
        </w:rPr>
        <w:t> </w:t>
      </w:r>
      <w:r w:rsidRPr="008D657B">
        <w:rPr>
          <w:rFonts w:cstheme="minorHAnsi"/>
          <w:b/>
          <w:bCs/>
          <w:sz w:val="28"/>
          <w:szCs w:val="28"/>
          <w:vertAlign w:val="superscript"/>
        </w:rPr>
        <w:t>3 </w:t>
      </w:r>
      <w:r w:rsidRPr="008D657B">
        <w:rPr>
          <w:rFonts w:cstheme="minorHAnsi"/>
          <w:sz w:val="28"/>
          <w:szCs w:val="28"/>
        </w:rPr>
        <w:t>The Son is the radiance of God’s glory and the exact representation of his being, sustaining all things by his powerful word. After he had provided purification for sins, he sat down at the right hand of the Majesty in heaven. </w:t>
      </w:r>
    </w:p>
    <w:p w14:paraId="53D0FEB0" w14:textId="16208C13" w:rsidR="004C4BD0" w:rsidRPr="008D657B" w:rsidRDefault="004C4BD0" w:rsidP="008D657B">
      <w:pPr>
        <w:spacing w:after="0" w:line="240" w:lineRule="auto"/>
        <w:rPr>
          <w:rFonts w:cstheme="minorHAnsi"/>
          <w:sz w:val="28"/>
          <w:szCs w:val="28"/>
        </w:rPr>
      </w:pPr>
      <w:r w:rsidRPr="008D657B">
        <w:rPr>
          <w:rFonts w:cstheme="minorHAnsi"/>
          <w:sz w:val="28"/>
          <w:szCs w:val="28"/>
        </w:rPr>
        <w:t>Dec 12-16</w:t>
      </w:r>
    </w:p>
    <w:p w14:paraId="3F2F2983" w14:textId="79AA69CC" w:rsidR="00481D31" w:rsidRPr="008D657B" w:rsidRDefault="00481D31" w:rsidP="004C4BD0">
      <w:pPr>
        <w:pStyle w:val="ListParagraph"/>
        <w:rPr>
          <w:rFonts w:cstheme="minorHAnsi"/>
          <w:sz w:val="28"/>
          <w:szCs w:val="28"/>
        </w:rPr>
      </w:pPr>
      <w:r w:rsidRPr="008D657B">
        <w:rPr>
          <w:rFonts w:cstheme="minorHAnsi"/>
          <w:b/>
          <w:bCs/>
          <w:sz w:val="28"/>
          <w:szCs w:val="28"/>
          <w:vertAlign w:val="superscript"/>
        </w:rPr>
        <w:t>4 </w:t>
      </w:r>
      <w:r w:rsidRPr="008D657B">
        <w:rPr>
          <w:rFonts w:cstheme="minorHAnsi"/>
          <w:sz w:val="28"/>
          <w:szCs w:val="28"/>
        </w:rPr>
        <w:t>So he became as much superior to the angels as the name he has inherited is superior to theirs.</w:t>
      </w:r>
      <w:r w:rsidR="004B22D1" w:rsidRPr="008D657B">
        <w:rPr>
          <w:rFonts w:cstheme="minorHAnsi"/>
          <w:sz w:val="28"/>
          <w:szCs w:val="28"/>
        </w:rPr>
        <w:t>”</w:t>
      </w:r>
    </w:p>
    <w:p w14:paraId="494EB7C8" w14:textId="77777777" w:rsidR="00A77FD6" w:rsidRPr="008D657B" w:rsidRDefault="00A77FD6" w:rsidP="005A39EB">
      <w:pPr>
        <w:pStyle w:val="ListParagraph"/>
        <w:ind w:left="0"/>
        <w:rPr>
          <w:rFonts w:cstheme="minorHAnsi"/>
          <w:sz w:val="28"/>
          <w:szCs w:val="28"/>
          <w:lang w:val="en-US"/>
        </w:rPr>
      </w:pPr>
    </w:p>
    <w:p w14:paraId="2AACE138" w14:textId="77777777" w:rsidR="004C4BD0" w:rsidRPr="008D657B" w:rsidRDefault="005A39EB" w:rsidP="00A77FD6">
      <w:pPr>
        <w:pStyle w:val="ListParagraph"/>
        <w:spacing w:line="360" w:lineRule="auto"/>
        <w:ind w:left="0"/>
        <w:rPr>
          <w:rFonts w:cstheme="minorHAnsi"/>
          <w:sz w:val="28"/>
          <w:szCs w:val="28"/>
          <w:u w:val="single"/>
          <w:lang w:val="en-US"/>
        </w:rPr>
      </w:pPr>
      <w:r w:rsidRPr="008D657B">
        <w:rPr>
          <w:rFonts w:cstheme="minorHAnsi"/>
          <w:sz w:val="28"/>
          <w:szCs w:val="28"/>
          <w:u w:val="single"/>
          <w:lang w:val="en-US"/>
        </w:rPr>
        <w:t xml:space="preserve">January: </w:t>
      </w:r>
      <w:r w:rsidRPr="008D657B">
        <w:rPr>
          <w:rFonts w:cstheme="minorHAnsi"/>
          <w:i/>
          <w:iCs/>
          <w:sz w:val="28"/>
          <w:szCs w:val="28"/>
          <w:u w:val="single"/>
          <w:lang w:val="en-US"/>
        </w:rPr>
        <w:t>Gratitude for God the Holy Spirit</w:t>
      </w:r>
      <w:r w:rsidRPr="008D657B">
        <w:rPr>
          <w:rFonts w:cstheme="minorHAnsi"/>
          <w:sz w:val="28"/>
          <w:szCs w:val="28"/>
          <w:u w:val="single"/>
          <w:lang w:val="en-US"/>
        </w:rPr>
        <w:t xml:space="preserve"> – John 16:7-13</w:t>
      </w:r>
    </w:p>
    <w:p w14:paraId="577043EA" w14:textId="36053B4B" w:rsidR="004B22D1" w:rsidRPr="008D657B" w:rsidRDefault="00A77FD6" w:rsidP="008D657B">
      <w:pPr>
        <w:pStyle w:val="ListParagraph"/>
        <w:spacing w:line="240" w:lineRule="auto"/>
        <w:ind w:left="0"/>
        <w:rPr>
          <w:rFonts w:cstheme="minorHAnsi"/>
          <w:sz w:val="28"/>
          <w:szCs w:val="28"/>
          <w:u w:val="single"/>
          <w:lang w:val="en-US"/>
        </w:rPr>
      </w:pPr>
      <w:r w:rsidRPr="008D657B">
        <w:rPr>
          <w:rFonts w:cstheme="minorHAnsi"/>
          <w:sz w:val="28"/>
          <w:szCs w:val="28"/>
          <w:lang w:val="en-US"/>
        </w:rPr>
        <w:t>J</w:t>
      </w:r>
      <w:r w:rsidR="004C4BD0" w:rsidRPr="008D657B">
        <w:rPr>
          <w:rFonts w:cstheme="minorHAnsi"/>
          <w:sz w:val="28"/>
          <w:szCs w:val="28"/>
          <w:lang w:val="en-US"/>
        </w:rPr>
        <w:t>an 9-13</w:t>
      </w:r>
    </w:p>
    <w:p w14:paraId="786AF353" w14:textId="01CD7E71" w:rsidR="005F1712" w:rsidRPr="008D657B" w:rsidRDefault="004B22D1" w:rsidP="005F1712">
      <w:pPr>
        <w:pStyle w:val="ListParagraph"/>
        <w:rPr>
          <w:rFonts w:cstheme="minorHAnsi"/>
          <w:sz w:val="28"/>
          <w:szCs w:val="28"/>
        </w:rPr>
      </w:pPr>
      <w:r w:rsidRPr="008D657B">
        <w:rPr>
          <w:rFonts w:cstheme="minorHAnsi"/>
          <w:b/>
          <w:bCs/>
          <w:sz w:val="28"/>
          <w:szCs w:val="28"/>
          <w:vertAlign w:val="superscript"/>
        </w:rPr>
        <w:t>7 </w:t>
      </w:r>
      <w:r w:rsidRPr="008D657B">
        <w:rPr>
          <w:rFonts w:cstheme="minorHAnsi"/>
          <w:sz w:val="28"/>
          <w:szCs w:val="28"/>
        </w:rPr>
        <w:t>But very truly I tell you, it is for your good that I am going away. Unless I go away, the Advocate will not come to you; but if I go, I will send him to you. </w:t>
      </w:r>
      <w:r w:rsidRPr="008D657B">
        <w:rPr>
          <w:rFonts w:cstheme="minorHAnsi"/>
          <w:b/>
          <w:bCs/>
          <w:sz w:val="28"/>
          <w:szCs w:val="28"/>
          <w:vertAlign w:val="superscript"/>
        </w:rPr>
        <w:t>8 </w:t>
      </w:r>
      <w:r w:rsidRPr="008D657B">
        <w:rPr>
          <w:rFonts w:cstheme="minorHAnsi"/>
          <w:sz w:val="28"/>
          <w:szCs w:val="28"/>
        </w:rPr>
        <w:t>When he comes, he will prove the world to be in the wrong about sin and righteousness and judgment: </w:t>
      </w:r>
    </w:p>
    <w:p w14:paraId="437868AD" w14:textId="2A5307AC" w:rsidR="005F1712" w:rsidRPr="008D657B" w:rsidRDefault="005F1712" w:rsidP="008D657B">
      <w:pPr>
        <w:spacing w:line="240" w:lineRule="auto"/>
        <w:rPr>
          <w:rFonts w:cstheme="minorHAnsi"/>
          <w:sz w:val="28"/>
          <w:szCs w:val="28"/>
        </w:rPr>
      </w:pPr>
      <w:r w:rsidRPr="008D657B">
        <w:rPr>
          <w:rFonts w:cstheme="minorHAnsi"/>
          <w:sz w:val="28"/>
          <w:szCs w:val="28"/>
        </w:rPr>
        <w:t>Jan 16-20</w:t>
      </w:r>
    </w:p>
    <w:p w14:paraId="44C0D1B5" w14:textId="4E5A269A" w:rsidR="004B22D1" w:rsidRPr="008D657B" w:rsidRDefault="004B22D1" w:rsidP="004B22D1">
      <w:pPr>
        <w:pStyle w:val="ListParagraph"/>
        <w:rPr>
          <w:rFonts w:cstheme="minorHAnsi"/>
          <w:sz w:val="28"/>
          <w:szCs w:val="28"/>
        </w:rPr>
      </w:pPr>
      <w:r w:rsidRPr="008D657B">
        <w:rPr>
          <w:rFonts w:cstheme="minorHAnsi"/>
          <w:b/>
          <w:bCs/>
          <w:sz w:val="28"/>
          <w:szCs w:val="28"/>
          <w:vertAlign w:val="superscript"/>
        </w:rPr>
        <w:t>9 </w:t>
      </w:r>
      <w:r w:rsidRPr="008D657B">
        <w:rPr>
          <w:rFonts w:cstheme="minorHAnsi"/>
          <w:sz w:val="28"/>
          <w:szCs w:val="28"/>
        </w:rPr>
        <w:t>about sin, because people do not believe in me; </w:t>
      </w:r>
      <w:r w:rsidRPr="008D657B">
        <w:rPr>
          <w:rFonts w:cstheme="minorHAnsi"/>
          <w:b/>
          <w:bCs/>
          <w:sz w:val="28"/>
          <w:szCs w:val="28"/>
          <w:vertAlign w:val="superscript"/>
        </w:rPr>
        <w:t>10 </w:t>
      </w:r>
      <w:r w:rsidRPr="008D657B">
        <w:rPr>
          <w:rFonts w:cstheme="minorHAnsi"/>
          <w:sz w:val="28"/>
          <w:szCs w:val="28"/>
        </w:rPr>
        <w:t xml:space="preserve">about righteousness, because I am going to the </w:t>
      </w:r>
      <w:proofErr w:type="gramStart"/>
      <w:r w:rsidRPr="008D657B">
        <w:rPr>
          <w:rFonts w:cstheme="minorHAnsi"/>
          <w:sz w:val="28"/>
          <w:szCs w:val="28"/>
        </w:rPr>
        <w:t>Father</w:t>
      </w:r>
      <w:proofErr w:type="gramEnd"/>
      <w:r w:rsidRPr="008D657B">
        <w:rPr>
          <w:rFonts w:cstheme="minorHAnsi"/>
          <w:sz w:val="28"/>
          <w:szCs w:val="28"/>
        </w:rPr>
        <w:t>, where you can see me no longer; </w:t>
      </w:r>
      <w:r w:rsidRPr="008D657B">
        <w:rPr>
          <w:rFonts w:cstheme="minorHAnsi"/>
          <w:b/>
          <w:bCs/>
          <w:sz w:val="28"/>
          <w:szCs w:val="28"/>
          <w:vertAlign w:val="superscript"/>
        </w:rPr>
        <w:t>11 </w:t>
      </w:r>
      <w:r w:rsidRPr="008D657B">
        <w:rPr>
          <w:rFonts w:cstheme="minorHAnsi"/>
          <w:sz w:val="28"/>
          <w:szCs w:val="28"/>
        </w:rPr>
        <w:t>and about judgment, because the prince of this world now stands condemned.</w:t>
      </w:r>
    </w:p>
    <w:p w14:paraId="23C1C709" w14:textId="1BD2A869" w:rsidR="005F1712" w:rsidRPr="008D657B" w:rsidRDefault="005F1712" w:rsidP="008D657B">
      <w:pPr>
        <w:spacing w:line="240" w:lineRule="auto"/>
        <w:rPr>
          <w:rFonts w:cstheme="minorHAnsi"/>
          <w:sz w:val="28"/>
          <w:szCs w:val="28"/>
        </w:rPr>
      </w:pPr>
      <w:r w:rsidRPr="008D657B">
        <w:rPr>
          <w:rFonts w:cstheme="minorHAnsi"/>
          <w:sz w:val="28"/>
          <w:szCs w:val="28"/>
        </w:rPr>
        <w:t>Jan 23-27</w:t>
      </w:r>
    </w:p>
    <w:p w14:paraId="58BAEB3E" w14:textId="77777777" w:rsidR="0092059A" w:rsidRDefault="004B22D1" w:rsidP="0092059A">
      <w:pPr>
        <w:pStyle w:val="ListParagraph"/>
        <w:rPr>
          <w:rFonts w:cstheme="minorHAnsi"/>
          <w:sz w:val="28"/>
          <w:szCs w:val="28"/>
          <w:lang w:val="en-US"/>
        </w:rPr>
      </w:pPr>
      <w:r w:rsidRPr="008D657B">
        <w:rPr>
          <w:rFonts w:cstheme="minorHAnsi"/>
          <w:b/>
          <w:bCs/>
          <w:sz w:val="28"/>
          <w:szCs w:val="28"/>
          <w:vertAlign w:val="superscript"/>
        </w:rPr>
        <w:t>12 </w:t>
      </w:r>
      <w:r w:rsidRPr="008D657B">
        <w:rPr>
          <w:rFonts w:cstheme="minorHAnsi"/>
          <w:sz w:val="28"/>
          <w:szCs w:val="28"/>
        </w:rPr>
        <w:t>“I have much more to say to you, more than you can now bear. </w:t>
      </w:r>
      <w:r w:rsidRPr="008D657B">
        <w:rPr>
          <w:rFonts w:cstheme="minorHAnsi"/>
          <w:b/>
          <w:bCs/>
          <w:sz w:val="28"/>
          <w:szCs w:val="28"/>
          <w:vertAlign w:val="superscript"/>
        </w:rPr>
        <w:t>13 </w:t>
      </w:r>
      <w:r w:rsidRPr="008D657B">
        <w:rPr>
          <w:rFonts w:cstheme="minorHAnsi"/>
          <w:sz w:val="28"/>
          <w:szCs w:val="28"/>
        </w:rPr>
        <w:t>But when he, the Spirit of truth, comes, he will guide you into all the truth. He will not speak on his own; he will speak only what he hears, and he will tell you what is yet to come. </w:t>
      </w:r>
    </w:p>
    <w:p w14:paraId="300B3AD4" w14:textId="44BB1900" w:rsidR="005A39EB" w:rsidRPr="0092059A" w:rsidRDefault="005A39EB" w:rsidP="0092059A">
      <w:pPr>
        <w:rPr>
          <w:rFonts w:cstheme="minorHAnsi"/>
          <w:sz w:val="28"/>
          <w:szCs w:val="28"/>
          <w:lang w:val="en-US"/>
        </w:rPr>
      </w:pPr>
      <w:r w:rsidRPr="0092059A">
        <w:rPr>
          <w:rFonts w:cstheme="minorHAnsi"/>
          <w:sz w:val="28"/>
          <w:szCs w:val="28"/>
          <w:u w:val="single"/>
          <w:lang w:val="en-US"/>
        </w:rPr>
        <w:lastRenderedPageBreak/>
        <w:t xml:space="preserve">February: </w:t>
      </w:r>
      <w:r w:rsidRPr="0092059A">
        <w:rPr>
          <w:rFonts w:cstheme="minorHAnsi"/>
          <w:i/>
          <w:iCs/>
          <w:sz w:val="28"/>
          <w:szCs w:val="28"/>
          <w:u w:val="single"/>
          <w:lang w:val="en-US"/>
        </w:rPr>
        <w:t>Gratitude for God’s providence and watchcare</w:t>
      </w:r>
      <w:r w:rsidRPr="0092059A">
        <w:rPr>
          <w:rFonts w:cstheme="minorHAnsi"/>
          <w:sz w:val="28"/>
          <w:szCs w:val="28"/>
          <w:u w:val="single"/>
          <w:lang w:val="en-US"/>
        </w:rPr>
        <w:t xml:space="preserve"> – Matt 6: 25-26 &amp; 31-33</w:t>
      </w:r>
    </w:p>
    <w:p w14:paraId="210EEF6D" w14:textId="409F3C08" w:rsidR="004B22D1" w:rsidRPr="008D657B" w:rsidRDefault="0092059A" w:rsidP="00A77FD6">
      <w:pPr>
        <w:pStyle w:val="ListParagraph"/>
        <w:spacing w:line="360" w:lineRule="auto"/>
        <w:ind w:left="0"/>
        <w:rPr>
          <w:rFonts w:cstheme="minorHAnsi"/>
          <w:sz w:val="28"/>
          <w:szCs w:val="28"/>
          <w:lang w:val="en-US"/>
        </w:rPr>
      </w:pPr>
      <w:r>
        <w:rPr>
          <w:rFonts w:cstheme="minorHAnsi"/>
          <w:sz w:val="28"/>
          <w:szCs w:val="28"/>
          <w:lang w:val="en-US"/>
        </w:rPr>
        <w:t>Jan 30- Feb 3</w:t>
      </w:r>
    </w:p>
    <w:p w14:paraId="15554973" w14:textId="03EF802C" w:rsidR="0092059A" w:rsidRDefault="004B22D1" w:rsidP="004B22D1">
      <w:pPr>
        <w:pStyle w:val="ListParagraph"/>
        <w:rPr>
          <w:rFonts w:cstheme="minorHAnsi"/>
          <w:sz w:val="28"/>
          <w:szCs w:val="28"/>
        </w:rPr>
      </w:pPr>
      <w:r w:rsidRPr="008D657B">
        <w:rPr>
          <w:rFonts w:cstheme="minorHAnsi"/>
          <w:b/>
          <w:bCs/>
          <w:sz w:val="28"/>
          <w:szCs w:val="28"/>
          <w:vertAlign w:val="superscript"/>
        </w:rPr>
        <w:t>25 </w:t>
      </w:r>
      <w:r w:rsidRPr="008D657B">
        <w:rPr>
          <w:rFonts w:cstheme="minorHAnsi"/>
          <w:sz w:val="28"/>
          <w:szCs w:val="28"/>
        </w:rPr>
        <w:t>“Therefore I tell you, do not worry about your life, what you will eat or drink; or about your body, what you will wear. Is not life more than food, and the body more than clothes? </w:t>
      </w:r>
    </w:p>
    <w:p w14:paraId="1614BEBA" w14:textId="7EEC492E" w:rsidR="0092059A" w:rsidRPr="0092059A" w:rsidRDefault="0092059A" w:rsidP="0092059A">
      <w:pPr>
        <w:rPr>
          <w:rFonts w:cstheme="minorHAnsi"/>
          <w:sz w:val="28"/>
          <w:szCs w:val="28"/>
        </w:rPr>
      </w:pPr>
      <w:r>
        <w:rPr>
          <w:rFonts w:cstheme="minorHAnsi"/>
          <w:sz w:val="28"/>
          <w:szCs w:val="28"/>
        </w:rPr>
        <w:t>Feb 6-10</w:t>
      </w:r>
    </w:p>
    <w:p w14:paraId="5E660699" w14:textId="483B2501" w:rsidR="004B22D1" w:rsidRDefault="004B22D1" w:rsidP="0092059A">
      <w:pPr>
        <w:pStyle w:val="ListParagraph"/>
        <w:rPr>
          <w:rFonts w:cstheme="minorHAnsi"/>
          <w:sz w:val="28"/>
          <w:szCs w:val="28"/>
        </w:rPr>
      </w:pPr>
      <w:r w:rsidRPr="008D657B">
        <w:rPr>
          <w:rFonts w:cstheme="minorHAnsi"/>
          <w:b/>
          <w:bCs/>
          <w:sz w:val="28"/>
          <w:szCs w:val="28"/>
          <w:vertAlign w:val="superscript"/>
        </w:rPr>
        <w:t>26 </w:t>
      </w:r>
      <w:r w:rsidRPr="008D657B">
        <w:rPr>
          <w:rFonts w:cstheme="minorHAnsi"/>
          <w:sz w:val="28"/>
          <w:szCs w:val="28"/>
        </w:rPr>
        <w:t>Look at the birds of the air; they do not sow or reap or store away in barns, and yet your heavenly Father feeds them. Are you not much more valuable than they? </w:t>
      </w:r>
    </w:p>
    <w:p w14:paraId="2007715B" w14:textId="74167A27" w:rsidR="0092059A" w:rsidRPr="0092059A" w:rsidRDefault="0092059A" w:rsidP="0092059A">
      <w:pPr>
        <w:rPr>
          <w:rFonts w:cstheme="minorHAnsi"/>
          <w:sz w:val="28"/>
          <w:szCs w:val="28"/>
        </w:rPr>
      </w:pPr>
      <w:r>
        <w:rPr>
          <w:rFonts w:cstheme="minorHAnsi"/>
          <w:sz w:val="28"/>
          <w:szCs w:val="28"/>
        </w:rPr>
        <w:t>Feb 13-24</w:t>
      </w:r>
    </w:p>
    <w:p w14:paraId="7F6AFF76" w14:textId="46D74EFF" w:rsidR="0092059A" w:rsidRDefault="004B22D1" w:rsidP="004B22D1">
      <w:pPr>
        <w:pStyle w:val="ListParagraph"/>
        <w:rPr>
          <w:rFonts w:cstheme="minorHAnsi"/>
          <w:sz w:val="28"/>
          <w:szCs w:val="28"/>
        </w:rPr>
      </w:pPr>
      <w:r w:rsidRPr="008D657B">
        <w:rPr>
          <w:rFonts w:cstheme="minorHAnsi"/>
          <w:b/>
          <w:bCs/>
          <w:sz w:val="28"/>
          <w:szCs w:val="28"/>
          <w:vertAlign w:val="superscript"/>
        </w:rPr>
        <w:t>31 </w:t>
      </w:r>
      <w:r w:rsidRPr="008D657B">
        <w:rPr>
          <w:rFonts w:cstheme="minorHAnsi"/>
          <w:sz w:val="28"/>
          <w:szCs w:val="28"/>
        </w:rPr>
        <w:t>So do not worry, saying, ‘What shall we eat?’ or ‘What shall we drink?’ or ‘What shall we wear?’ </w:t>
      </w:r>
      <w:r w:rsidRPr="008D657B">
        <w:rPr>
          <w:rFonts w:cstheme="minorHAnsi"/>
          <w:b/>
          <w:bCs/>
          <w:sz w:val="28"/>
          <w:szCs w:val="28"/>
          <w:vertAlign w:val="superscript"/>
        </w:rPr>
        <w:t>32 </w:t>
      </w:r>
      <w:r w:rsidRPr="008D657B">
        <w:rPr>
          <w:rFonts w:cstheme="minorHAnsi"/>
          <w:sz w:val="28"/>
          <w:szCs w:val="28"/>
        </w:rPr>
        <w:t>For the pagans run after all these things, and your heavenly Father knows that you need them. </w:t>
      </w:r>
    </w:p>
    <w:p w14:paraId="4CFE73AA" w14:textId="6F99FC63" w:rsidR="0092059A" w:rsidRPr="0092059A" w:rsidRDefault="0092059A" w:rsidP="0092059A">
      <w:pPr>
        <w:rPr>
          <w:rFonts w:cstheme="minorHAnsi"/>
          <w:sz w:val="28"/>
          <w:szCs w:val="28"/>
        </w:rPr>
      </w:pPr>
      <w:r>
        <w:rPr>
          <w:rFonts w:cstheme="minorHAnsi"/>
          <w:sz w:val="28"/>
          <w:szCs w:val="28"/>
        </w:rPr>
        <w:t>Feb 27 – Mar 3</w:t>
      </w:r>
    </w:p>
    <w:p w14:paraId="041D4176" w14:textId="1D59219B" w:rsidR="004B22D1" w:rsidRPr="008D657B" w:rsidRDefault="004B22D1" w:rsidP="004B22D1">
      <w:pPr>
        <w:pStyle w:val="ListParagraph"/>
        <w:rPr>
          <w:rFonts w:cstheme="minorHAnsi"/>
          <w:sz w:val="28"/>
          <w:szCs w:val="28"/>
        </w:rPr>
      </w:pPr>
      <w:r w:rsidRPr="008D657B">
        <w:rPr>
          <w:rFonts w:cstheme="minorHAnsi"/>
          <w:b/>
          <w:bCs/>
          <w:sz w:val="28"/>
          <w:szCs w:val="28"/>
          <w:vertAlign w:val="superscript"/>
        </w:rPr>
        <w:t>33 </w:t>
      </w:r>
      <w:r w:rsidRPr="008D657B">
        <w:rPr>
          <w:rFonts w:cstheme="minorHAnsi"/>
          <w:sz w:val="28"/>
          <w:szCs w:val="28"/>
        </w:rPr>
        <w:t>But seek first his kingdom and his righteousness, and all these things will be given to you as well. </w:t>
      </w:r>
    </w:p>
    <w:p w14:paraId="60FA9AD3" w14:textId="77777777" w:rsidR="00A77FD6" w:rsidRPr="008D657B" w:rsidRDefault="00A77FD6" w:rsidP="005A39EB">
      <w:pPr>
        <w:pStyle w:val="ListParagraph"/>
        <w:ind w:left="0"/>
        <w:rPr>
          <w:rFonts w:cstheme="minorHAnsi"/>
          <w:sz w:val="28"/>
          <w:szCs w:val="28"/>
          <w:lang w:val="en-US"/>
        </w:rPr>
      </w:pPr>
    </w:p>
    <w:p w14:paraId="39DCB20E" w14:textId="01744639" w:rsidR="005A39EB" w:rsidRDefault="005A39EB" w:rsidP="0043692B">
      <w:pPr>
        <w:pStyle w:val="ListParagraph"/>
        <w:spacing w:line="360" w:lineRule="auto"/>
        <w:ind w:left="0"/>
        <w:rPr>
          <w:rFonts w:cstheme="minorHAnsi"/>
          <w:sz w:val="28"/>
          <w:szCs w:val="28"/>
          <w:u w:val="single"/>
          <w:lang w:val="en-US"/>
        </w:rPr>
      </w:pPr>
      <w:r w:rsidRPr="008D657B">
        <w:rPr>
          <w:rFonts w:cstheme="minorHAnsi"/>
          <w:sz w:val="28"/>
          <w:szCs w:val="28"/>
          <w:u w:val="single"/>
          <w:lang w:val="en-US"/>
        </w:rPr>
        <w:t xml:space="preserve">March: </w:t>
      </w:r>
      <w:r w:rsidRPr="008D657B">
        <w:rPr>
          <w:rFonts w:cstheme="minorHAnsi"/>
          <w:i/>
          <w:iCs/>
          <w:sz w:val="28"/>
          <w:szCs w:val="28"/>
          <w:u w:val="single"/>
          <w:lang w:val="en-US"/>
        </w:rPr>
        <w:t>Gratitude for God’s eternal plan</w:t>
      </w:r>
      <w:r w:rsidRPr="008D657B">
        <w:rPr>
          <w:rFonts w:cstheme="minorHAnsi"/>
          <w:sz w:val="28"/>
          <w:szCs w:val="28"/>
          <w:u w:val="single"/>
          <w:lang w:val="en-US"/>
        </w:rPr>
        <w:t xml:space="preserve"> – Ephesians 1:3-11</w:t>
      </w:r>
    </w:p>
    <w:p w14:paraId="64B6ADAE" w14:textId="33AB7195" w:rsidR="0092059A" w:rsidRPr="0092059A" w:rsidRDefault="0092059A" w:rsidP="0043692B">
      <w:pPr>
        <w:pStyle w:val="ListParagraph"/>
        <w:spacing w:line="360" w:lineRule="auto"/>
        <w:ind w:left="0"/>
        <w:rPr>
          <w:rFonts w:cstheme="minorHAnsi"/>
          <w:sz w:val="28"/>
          <w:szCs w:val="28"/>
          <w:lang w:val="en-US"/>
        </w:rPr>
      </w:pPr>
      <w:r>
        <w:rPr>
          <w:rFonts w:cstheme="minorHAnsi"/>
          <w:sz w:val="28"/>
          <w:szCs w:val="28"/>
          <w:lang w:val="en-US"/>
        </w:rPr>
        <w:t xml:space="preserve">Mar 6-10 </w:t>
      </w:r>
    </w:p>
    <w:p w14:paraId="1FFB4CEF" w14:textId="06C341F2" w:rsidR="0092059A" w:rsidRDefault="004B22D1" w:rsidP="004B22D1">
      <w:pPr>
        <w:pStyle w:val="ListParagraph"/>
        <w:rPr>
          <w:rFonts w:cstheme="minorHAnsi"/>
          <w:sz w:val="28"/>
          <w:szCs w:val="28"/>
        </w:rPr>
      </w:pPr>
      <w:r w:rsidRPr="008D657B">
        <w:rPr>
          <w:rFonts w:cstheme="minorHAnsi"/>
          <w:b/>
          <w:bCs/>
          <w:sz w:val="28"/>
          <w:szCs w:val="28"/>
          <w:vertAlign w:val="superscript"/>
        </w:rPr>
        <w:t>3 </w:t>
      </w:r>
      <w:r w:rsidRPr="008D657B">
        <w:rPr>
          <w:rFonts w:cstheme="minorHAnsi"/>
          <w:sz w:val="28"/>
          <w:szCs w:val="28"/>
        </w:rPr>
        <w:t>Praise be to the God and Father of our Lord Jesus Christ, who has blessed us in the heavenly realms with every spiritual blessing in Christ. </w:t>
      </w:r>
      <w:r w:rsidRPr="008D657B">
        <w:rPr>
          <w:rFonts w:cstheme="minorHAnsi"/>
          <w:b/>
          <w:bCs/>
          <w:sz w:val="28"/>
          <w:szCs w:val="28"/>
          <w:vertAlign w:val="superscript"/>
        </w:rPr>
        <w:t>4 </w:t>
      </w:r>
      <w:r w:rsidRPr="008D657B">
        <w:rPr>
          <w:rFonts w:cstheme="minorHAnsi"/>
          <w:sz w:val="28"/>
          <w:szCs w:val="28"/>
        </w:rPr>
        <w:t>For he chose us in him before the creation of the world to be holy and blameless in his sight. In love </w:t>
      </w:r>
    </w:p>
    <w:p w14:paraId="0BC5A195" w14:textId="03274DD7" w:rsidR="0092059A" w:rsidRPr="0092059A" w:rsidRDefault="0092059A" w:rsidP="0092059A">
      <w:pPr>
        <w:rPr>
          <w:rFonts w:cstheme="minorHAnsi"/>
          <w:sz w:val="28"/>
          <w:szCs w:val="28"/>
        </w:rPr>
      </w:pPr>
      <w:r>
        <w:rPr>
          <w:rFonts w:cstheme="minorHAnsi"/>
          <w:sz w:val="28"/>
          <w:szCs w:val="28"/>
        </w:rPr>
        <w:t>Mar 13-17</w:t>
      </w:r>
    </w:p>
    <w:p w14:paraId="07B37148" w14:textId="32194A29" w:rsidR="007B3A9D" w:rsidRDefault="004B22D1" w:rsidP="007B3A9D">
      <w:pPr>
        <w:pStyle w:val="ListParagraph"/>
        <w:rPr>
          <w:rFonts w:cstheme="minorHAnsi"/>
          <w:sz w:val="28"/>
          <w:szCs w:val="28"/>
        </w:rPr>
      </w:pPr>
      <w:r w:rsidRPr="008D657B">
        <w:rPr>
          <w:rFonts w:cstheme="minorHAnsi"/>
          <w:b/>
          <w:bCs/>
          <w:sz w:val="28"/>
          <w:szCs w:val="28"/>
          <w:vertAlign w:val="superscript"/>
        </w:rPr>
        <w:t>5 </w:t>
      </w:r>
      <w:r w:rsidRPr="008D657B">
        <w:rPr>
          <w:rFonts w:cstheme="minorHAnsi"/>
          <w:sz w:val="28"/>
          <w:szCs w:val="28"/>
        </w:rPr>
        <w:t>he</w:t>
      </w:r>
      <w:r w:rsidRPr="008D657B">
        <w:rPr>
          <w:rFonts w:cstheme="minorHAnsi"/>
          <w:sz w:val="28"/>
          <w:szCs w:val="28"/>
          <w:vertAlign w:val="superscript"/>
        </w:rPr>
        <w:t>[</w:t>
      </w:r>
      <w:hyperlink r:id="rId9" w:anchor="fen-NIV-29212a" w:tooltip="See footnote a" w:history="1">
        <w:r w:rsidRPr="008D657B">
          <w:rPr>
            <w:rStyle w:val="Hyperlink"/>
            <w:rFonts w:cstheme="minorHAnsi"/>
            <w:sz w:val="28"/>
            <w:szCs w:val="28"/>
            <w:vertAlign w:val="superscript"/>
          </w:rPr>
          <w:t>a</w:t>
        </w:r>
      </w:hyperlink>
      <w:r w:rsidRPr="008D657B">
        <w:rPr>
          <w:rFonts w:cstheme="minorHAnsi"/>
          <w:sz w:val="28"/>
          <w:szCs w:val="28"/>
          <w:vertAlign w:val="superscript"/>
        </w:rPr>
        <w:t>]</w:t>
      </w:r>
      <w:r w:rsidRPr="008D657B">
        <w:rPr>
          <w:rFonts w:cstheme="minorHAnsi"/>
          <w:sz w:val="28"/>
          <w:szCs w:val="28"/>
        </w:rPr>
        <w:t> predestined us for adoption to sonship</w:t>
      </w:r>
      <w:r w:rsidRPr="008D657B">
        <w:rPr>
          <w:rFonts w:cstheme="minorHAnsi"/>
          <w:sz w:val="28"/>
          <w:szCs w:val="28"/>
          <w:vertAlign w:val="superscript"/>
        </w:rPr>
        <w:t>[</w:t>
      </w:r>
      <w:hyperlink r:id="rId10" w:anchor="fen-NIV-29212b" w:tooltip="See footnote b" w:history="1">
        <w:r w:rsidRPr="008D657B">
          <w:rPr>
            <w:rStyle w:val="Hyperlink"/>
            <w:rFonts w:cstheme="minorHAnsi"/>
            <w:sz w:val="28"/>
            <w:szCs w:val="28"/>
            <w:vertAlign w:val="superscript"/>
          </w:rPr>
          <w:t>b</w:t>
        </w:r>
      </w:hyperlink>
      <w:r w:rsidRPr="008D657B">
        <w:rPr>
          <w:rFonts w:cstheme="minorHAnsi"/>
          <w:sz w:val="28"/>
          <w:szCs w:val="28"/>
          <w:vertAlign w:val="superscript"/>
        </w:rPr>
        <w:t>]</w:t>
      </w:r>
      <w:r w:rsidRPr="008D657B">
        <w:rPr>
          <w:rFonts w:cstheme="minorHAnsi"/>
          <w:sz w:val="28"/>
          <w:szCs w:val="28"/>
        </w:rPr>
        <w:t> through Jesus Christ, in accordance with his pleasure and will— </w:t>
      </w:r>
      <w:r w:rsidRPr="008D657B">
        <w:rPr>
          <w:rFonts w:cstheme="minorHAnsi"/>
          <w:b/>
          <w:bCs/>
          <w:sz w:val="28"/>
          <w:szCs w:val="28"/>
          <w:vertAlign w:val="superscript"/>
        </w:rPr>
        <w:t>6 </w:t>
      </w:r>
      <w:r w:rsidRPr="008D657B">
        <w:rPr>
          <w:rFonts w:cstheme="minorHAnsi"/>
          <w:sz w:val="28"/>
          <w:szCs w:val="28"/>
        </w:rPr>
        <w:t>to the praise of his glorious grace, which he has freely given us in the One he loves. </w:t>
      </w:r>
    </w:p>
    <w:p w14:paraId="0F3ED965" w14:textId="7926AAA4" w:rsidR="007B3A9D" w:rsidRDefault="007B3A9D" w:rsidP="007B3A9D">
      <w:pPr>
        <w:pStyle w:val="ListParagraph"/>
        <w:rPr>
          <w:rFonts w:cstheme="minorHAnsi"/>
          <w:sz w:val="28"/>
          <w:szCs w:val="28"/>
        </w:rPr>
      </w:pPr>
    </w:p>
    <w:p w14:paraId="5B6D4332" w14:textId="77777777" w:rsidR="007B3A9D" w:rsidRDefault="007B3A9D" w:rsidP="007B3A9D">
      <w:pPr>
        <w:pStyle w:val="ListParagraph"/>
        <w:rPr>
          <w:rFonts w:cstheme="minorHAnsi"/>
          <w:sz w:val="28"/>
          <w:szCs w:val="28"/>
        </w:rPr>
      </w:pPr>
    </w:p>
    <w:p w14:paraId="1CBDA2BF" w14:textId="77777777" w:rsidR="007B3A9D" w:rsidRPr="007B3A9D" w:rsidRDefault="007B3A9D" w:rsidP="007B3A9D">
      <w:pPr>
        <w:rPr>
          <w:rFonts w:cstheme="minorHAnsi"/>
          <w:sz w:val="28"/>
          <w:szCs w:val="28"/>
        </w:rPr>
      </w:pPr>
      <w:r>
        <w:rPr>
          <w:rFonts w:cstheme="minorHAnsi"/>
          <w:sz w:val="28"/>
          <w:szCs w:val="28"/>
        </w:rPr>
        <w:lastRenderedPageBreak/>
        <w:t>Mar 20-24</w:t>
      </w:r>
    </w:p>
    <w:p w14:paraId="70685DA2" w14:textId="4EF7D094" w:rsidR="007B3A9D" w:rsidRDefault="004B22D1" w:rsidP="007B3A9D">
      <w:pPr>
        <w:pStyle w:val="ListParagraph"/>
        <w:rPr>
          <w:rFonts w:cstheme="minorHAnsi"/>
          <w:sz w:val="28"/>
          <w:szCs w:val="28"/>
        </w:rPr>
      </w:pPr>
      <w:r w:rsidRPr="007B3A9D">
        <w:rPr>
          <w:rFonts w:cstheme="minorHAnsi"/>
          <w:b/>
          <w:bCs/>
          <w:sz w:val="28"/>
          <w:szCs w:val="28"/>
          <w:vertAlign w:val="superscript"/>
        </w:rPr>
        <w:t>7 </w:t>
      </w:r>
      <w:r w:rsidRPr="007B3A9D">
        <w:rPr>
          <w:rFonts w:cstheme="minorHAnsi"/>
          <w:sz w:val="28"/>
          <w:szCs w:val="28"/>
        </w:rPr>
        <w:t>In him we have redemption through his blood, the forgiveness of sins, in accordance with the riches of God’s grace </w:t>
      </w:r>
      <w:r w:rsidRPr="007B3A9D">
        <w:rPr>
          <w:rFonts w:cstheme="minorHAnsi"/>
          <w:b/>
          <w:bCs/>
          <w:sz w:val="28"/>
          <w:szCs w:val="28"/>
          <w:vertAlign w:val="superscript"/>
        </w:rPr>
        <w:t>8 </w:t>
      </w:r>
      <w:r w:rsidRPr="007B3A9D">
        <w:rPr>
          <w:rFonts w:cstheme="minorHAnsi"/>
          <w:sz w:val="28"/>
          <w:szCs w:val="28"/>
        </w:rPr>
        <w:t>that he lavished on us. With all wisdom and understanding, </w:t>
      </w:r>
      <w:r w:rsidRPr="007B3A9D">
        <w:rPr>
          <w:rFonts w:cstheme="minorHAnsi"/>
          <w:b/>
          <w:bCs/>
          <w:sz w:val="28"/>
          <w:szCs w:val="28"/>
          <w:vertAlign w:val="superscript"/>
        </w:rPr>
        <w:t>9 </w:t>
      </w:r>
      <w:r w:rsidRPr="007B3A9D">
        <w:rPr>
          <w:rFonts w:cstheme="minorHAnsi"/>
          <w:sz w:val="28"/>
          <w:szCs w:val="28"/>
        </w:rPr>
        <w:t>he</w:t>
      </w:r>
      <w:r w:rsidRPr="007B3A9D">
        <w:rPr>
          <w:rFonts w:cstheme="minorHAnsi"/>
          <w:sz w:val="28"/>
          <w:szCs w:val="28"/>
          <w:vertAlign w:val="superscript"/>
        </w:rPr>
        <w:t>[</w:t>
      </w:r>
      <w:hyperlink r:id="rId11" w:anchor="fen-NIV-29216c" w:tooltip="See footnote c" w:history="1">
        <w:r w:rsidRPr="007B3A9D">
          <w:rPr>
            <w:rStyle w:val="Hyperlink"/>
            <w:rFonts w:cstheme="minorHAnsi"/>
            <w:sz w:val="28"/>
            <w:szCs w:val="28"/>
            <w:vertAlign w:val="superscript"/>
          </w:rPr>
          <w:t>c</w:t>
        </w:r>
      </w:hyperlink>
      <w:r w:rsidRPr="007B3A9D">
        <w:rPr>
          <w:rFonts w:cstheme="minorHAnsi"/>
          <w:sz w:val="28"/>
          <w:szCs w:val="28"/>
          <w:vertAlign w:val="superscript"/>
        </w:rPr>
        <w:t>]</w:t>
      </w:r>
      <w:r w:rsidRPr="007B3A9D">
        <w:rPr>
          <w:rFonts w:cstheme="minorHAnsi"/>
          <w:sz w:val="28"/>
          <w:szCs w:val="28"/>
        </w:rPr>
        <w:t> made known to us the mystery of his will according to his good pleasure, which he purposed in Christ, </w:t>
      </w:r>
    </w:p>
    <w:p w14:paraId="30DAA4FA" w14:textId="378B30BC" w:rsidR="007B3A9D" w:rsidRPr="007B3A9D" w:rsidRDefault="007B3A9D" w:rsidP="007B3A9D">
      <w:pPr>
        <w:rPr>
          <w:rFonts w:cstheme="minorHAnsi"/>
          <w:sz w:val="28"/>
          <w:szCs w:val="28"/>
        </w:rPr>
      </w:pPr>
      <w:r>
        <w:rPr>
          <w:rFonts w:cstheme="minorHAnsi"/>
          <w:sz w:val="28"/>
          <w:szCs w:val="28"/>
        </w:rPr>
        <w:t>Mar 27-31</w:t>
      </w:r>
    </w:p>
    <w:p w14:paraId="05200BE5" w14:textId="21DE2915" w:rsidR="004B22D1" w:rsidRPr="007B3A9D" w:rsidRDefault="004B22D1" w:rsidP="007B3A9D">
      <w:pPr>
        <w:pStyle w:val="ListParagraph"/>
        <w:rPr>
          <w:rFonts w:cstheme="minorHAnsi"/>
          <w:sz w:val="28"/>
          <w:szCs w:val="28"/>
        </w:rPr>
      </w:pPr>
      <w:r w:rsidRPr="007B3A9D">
        <w:rPr>
          <w:rFonts w:cstheme="minorHAnsi"/>
          <w:b/>
          <w:bCs/>
          <w:sz w:val="28"/>
          <w:szCs w:val="28"/>
          <w:vertAlign w:val="superscript"/>
        </w:rPr>
        <w:t>10 </w:t>
      </w:r>
      <w:r w:rsidRPr="007B3A9D">
        <w:rPr>
          <w:rFonts w:cstheme="minorHAnsi"/>
          <w:sz w:val="28"/>
          <w:szCs w:val="28"/>
        </w:rPr>
        <w:t>to be put into effect when the times reach their fulfillment—to bring unity to all things in heaven and on earth under Christ.</w:t>
      </w:r>
      <w:r w:rsidR="007B3A9D">
        <w:rPr>
          <w:rFonts w:cstheme="minorHAnsi"/>
          <w:sz w:val="28"/>
          <w:szCs w:val="28"/>
        </w:rPr>
        <w:t xml:space="preserve"> </w:t>
      </w:r>
      <w:r w:rsidRPr="007B3A9D">
        <w:rPr>
          <w:rFonts w:cstheme="minorHAnsi"/>
          <w:b/>
          <w:bCs/>
          <w:sz w:val="28"/>
          <w:szCs w:val="28"/>
          <w:vertAlign w:val="superscript"/>
        </w:rPr>
        <w:t>11 </w:t>
      </w:r>
      <w:r w:rsidRPr="007B3A9D">
        <w:rPr>
          <w:rFonts w:cstheme="minorHAnsi"/>
          <w:sz w:val="28"/>
          <w:szCs w:val="28"/>
        </w:rPr>
        <w:t>In him we were also chosen,</w:t>
      </w:r>
      <w:r w:rsidRPr="007B3A9D">
        <w:rPr>
          <w:rFonts w:cstheme="minorHAnsi"/>
          <w:sz w:val="28"/>
          <w:szCs w:val="28"/>
          <w:vertAlign w:val="superscript"/>
        </w:rPr>
        <w:t>[</w:t>
      </w:r>
      <w:hyperlink r:id="rId12" w:anchor="fen-NIV-29218d" w:tooltip="See footnote d" w:history="1">
        <w:r w:rsidRPr="007B3A9D">
          <w:rPr>
            <w:rStyle w:val="Hyperlink"/>
            <w:rFonts w:cstheme="minorHAnsi"/>
            <w:sz w:val="28"/>
            <w:szCs w:val="28"/>
            <w:vertAlign w:val="superscript"/>
          </w:rPr>
          <w:t>d</w:t>
        </w:r>
      </w:hyperlink>
      <w:r w:rsidRPr="007B3A9D">
        <w:rPr>
          <w:rFonts w:cstheme="minorHAnsi"/>
          <w:sz w:val="28"/>
          <w:szCs w:val="28"/>
          <w:vertAlign w:val="superscript"/>
        </w:rPr>
        <w:t>]</w:t>
      </w:r>
      <w:r w:rsidRPr="007B3A9D">
        <w:rPr>
          <w:rFonts w:cstheme="minorHAnsi"/>
          <w:sz w:val="28"/>
          <w:szCs w:val="28"/>
        </w:rPr>
        <w:t> having been predestined according to the plan of him who works out everything in conformity with the purpose of his will,</w:t>
      </w:r>
    </w:p>
    <w:p w14:paraId="061AE7E5" w14:textId="77777777" w:rsidR="004B22D1" w:rsidRPr="008D657B" w:rsidRDefault="004B22D1" w:rsidP="005A39EB">
      <w:pPr>
        <w:pStyle w:val="ListParagraph"/>
        <w:ind w:left="0"/>
        <w:rPr>
          <w:rFonts w:cstheme="minorHAnsi"/>
          <w:sz w:val="28"/>
          <w:szCs w:val="28"/>
          <w:lang w:val="en-US"/>
        </w:rPr>
      </w:pPr>
    </w:p>
    <w:p w14:paraId="62A79129" w14:textId="3D541C23" w:rsidR="005A39EB" w:rsidRPr="008D657B" w:rsidRDefault="005A39EB" w:rsidP="0043692B">
      <w:pPr>
        <w:pStyle w:val="ListParagraph"/>
        <w:spacing w:line="360" w:lineRule="auto"/>
        <w:ind w:left="0"/>
        <w:rPr>
          <w:rFonts w:cstheme="minorHAnsi"/>
          <w:sz w:val="28"/>
          <w:szCs w:val="28"/>
          <w:u w:val="single"/>
          <w:lang w:val="en-US"/>
        </w:rPr>
      </w:pPr>
      <w:r w:rsidRPr="008D657B">
        <w:rPr>
          <w:rFonts w:cstheme="minorHAnsi"/>
          <w:sz w:val="28"/>
          <w:szCs w:val="28"/>
          <w:u w:val="single"/>
          <w:lang w:val="en-US"/>
        </w:rPr>
        <w:t>April</w:t>
      </w:r>
      <w:r w:rsidR="004F7446" w:rsidRPr="008D657B">
        <w:rPr>
          <w:rFonts w:cstheme="minorHAnsi"/>
          <w:sz w:val="28"/>
          <w:szCs w:val="28"/>
          <w:u w:val="single"/>
          <w:lang w:val="en-US"/>
        </w:rPr>
        <w:t>-May</w:t>
      </w:r>
      <w:r w:rsidRPr="008D657B">
        <w:rPr>
          <w:rFonts w:cstheme="minorHAnsi"/>
          <w:sz w:val="28"/>
          <w:szCs w:val="28"/>
          <w:u w:val="single"/>
          <w:lang w:val="en-US"/>
        </w:rPr>
        <w:t xml:space="preserve">: </w:t>
      </w:r>
      <w:r w:rsidRPr="008D657B">
        <w:rPr>
          <w:rFonts w:cstheme="minorHAnsi"/>
          <w:i/>
          <w:iCs/>
          <w:sz w:val="28"/>
          <w:szCs w:val="28"/>
          <w:u w:val="single"/>
          <w:lang w:val="en-US"/>
        </w:rPr>
        <w:t>Gratitude for God’s covenant faithfulness</w:t>
      </w:r>
      <w:r w:rsidRPr="008D657B">
        <w:rPr>
          <w:rFonts w:cstheme="minorHAnsi"/>
          <w:sz w:val="28"/>
          <w:szCs w:val="28"/>
          <w:u w:val="single"/>
          <w:lang w:val="en-US"/>
        </w:rPr>
        <w:t xml:space="preserve"> – Hebrews 8: 7-13</w:t>
      </w:r>
    </w:p>
    <w:p w14:paraId="7FFA9E1A" w14:textId="6562F620" w:rsidR="007B3A9D" w:rsidRPr="007B3A9D" w:rsidRDefault="007B3A9D" w:rsidP="007B3A9D">
      <w:pPr>
        <w:rPr>
          <w:rFonts w:cstheme="minorHAnsi"/>
          <w:sz w:val="28"/>
          <w:szCs w:val="28"/>
          <w:lang w:val="en-US"/>
        </w:rPr>
      </w:pPr>
      <w:r>
        <w:rPr>
          <w:rFonts w:cstheme="minorHAnsi"/>
          <w:sz w:val="28"/>
          <w:szCs w:val="28"/>
          <w:lang w:val="en-US"/>
        </w:rPr>
        <w:t>Apr 11-14</w:t>
      </w:r>
    </w:p>
    <w:p w14:paraId="750002BB" w14:textId="20891779" w:rsidR="004B22D1" w:rsidRDefault="004B22D1" w:rsidP="004B22D1">
      <w:pPr>
        <w:pStyle w:val="ListParagraph"/>
        <w:rPr>
          <w:rFonts w:cstheme="minorHAnsi"/>
          <w:sz w:val="28"/>
          <w:szCs w:val="28"/>
        </w:rPr>
      </w:pPr>
      <w:r w:rsidRPr="008D657B">
        <w:rPr>
          <w:rFonts w:cstheme="minorHAnsi"/>
          <w:b/>
          <w:bCs/>
          <w:sz w:val="28"/>
          <w:szCs w:val="28"/>
          <w:vertAlign w:val="superscript"/>
        </w:rPr>
        <w:t>7 </w:t>
      </w:r>
      <w:r w:rsidRPr="008D657B">
        <w:rPr>
          <w:rFonts w:cstheme="minorHAnsi"/>
          <w:sz w:val="28"/>
          <w:szCs w:val="28"/>
        </w:rPr>
        <w:t>For if there had been nothing wrong with that first covenant, no place would have been sought for another.</w:t>
      </w:r>
    </w:p>
    <w:p w14:paraId="481242BA" w14:textId="34712E0A" w:rsidR="004B22D1" w:rsidRPr="008D657B" w:rsidRDefault="004B22D1" w:rsidP="004B22D1">
      <w:pPr>
        <w:pStyle w:val="ListParagraph"/>
        <w:rPr>
          <w:rFonts w:cstheme="minorHAnsi"/>
          <w:sz w:val="28"/>
          <w:szCs w:val="28"/>
        </w:rPr>
      </w:pPr>
      <w:r w:rsidRPr="008D657B">
        <w:rPr>
          <w:rFonts w:cstheme="minorHAnsi"/>
          <w:b/>
          <w:bCs/>
          <w:sz w:val="28"/>
          <w:szCs w:val="28"/>
          <w:vertAlign w:val="superscript"/>
        </w:rPr>
        <w:t>8 </w:t>
      </w:r>
      <w:r w:rsidRPr="008D657B">
        <w:rPr>
          <w:rFonts w:cstheme="minorHAnsi"/>
          <w:sz w:val="28"/>
          <w:szCs w:val="28"/>
        </w:rPr>
        <w:t>But God found fault with the people and said</w:t>
      </w:r>
      <w:r w:rsidRPr="008D657B">
        <w:rPr>
          <w:rFonts w:cstheme="minorHAnsi"/>
          <w:sz w:val="28"/>
          <w:szCs w:val="28"/>
          <w:vertAlign w:val="superscript"/>
        </w:rPr>
        <w:t>[</w:t>
      </w:r>
      <w:hyperlink r:id="rId13" w:anchor="fen-NIV-30101a" w:tooltip="See footnote a" w:history="1">
        <w:r w:rsidRPr="008D657B">
          <w:rPr>
            <w:rStyle w:val="Hyperlink"/>
            <w:rFonts w:cstheme="minorHAnsi"/>
            <w:sz w:val="28"/>
            <w:szCs w:val="28"/>
            <w:vertAlign w:val="superscript"/>
          </w:rPr>
          <w:t>a</w:t>
        </w:r>
      </w:hyperlink>
      <w:r w:rsidRPr="008D657B">
        <w:rPr>
          <w:rFonts w:cstheme="minorHAnsi"/>
          <w:sz w:val="28"/>
          <w:szCs w:val="28"/>
          <w:vertAlign w:val="superscript"/>
        </w:rPr>
        <w:t>]</w:t>
      </w:r>
      <w:r w:rsidRPr="008D657B">
        <w:rPr>
          <w:rFonts w:cstheme="minorHAnsi"/>
          <w:sz w:val="28"/>
          <w:szCs w:val="28"/>
        </w:rPr>
        <w:t>:</w:t>
      </w:r>
    </w:p>
    <w:p w14:paraId="759FF032" w14:textId="77777777" w:rsidR="007B3A9D" w:rsidRDefault="004B22D1" w:rsidP="007B3A9D">
      <w:pPr>
        <w:pStyle w:val="ListParagraph"/>
        <w:rPr>
          <w:rFonts w:cstheme="minorHAnsi"/>
          <w:sz w:val="28"/>
          <w:szCs w:val="28"/>
        </w:rPr>
      </w:pPr>
      <w:r w:rsidRPr="008D657B">
        <w:rPr>
          <w:rFonts w:cstheme="minorHAnsi"/>
          <w:sz w:val="28"/>
          <w:szCs w:val="28"/>
        </w:rPr>
        <w:t>“The days are coming, declares the Lord,</w:t>
      </w:r>
      <w:r w:rsidRPr="008D657B">
        <w:rPr>
          <w:rFonts w:cstheme="minorHAnsi"/>
          <w:sz w:val="28"/>
          <w:szCs w:val="28"/>
        </w:rPr>
        <w:br/>
        <w:t>    when I will make a new covenant</w:t>
      </w:r>
      <w:r w:rsidRPr="008D657B">
        <w:rPr>
          <w:rFonts w:cstheme="minorHAnsi"/>
          <w:sz w:val="28"/>
          <w:szCs w:val="28"/>
        </w:rPr>
        <w:br/>
        <w:t>with the people of Israel</w:t>
      </w:r>
      <w:r w:rsidRPr="008D657B">
        <w:rPr>
          <w:rFonts w:cstheme="minorHAnsi"/>
          <w:sz w:val="28"/>
          <w:szCs w:val="28"/>
        </w:rPr>
        <w:br/>
        <w:t>    and with the people of Judah.</w:t>
      </w:r>
    </w:p>
    <w:p w14:paraId="330838AE" w14:textId="77777777" w:rsidR="007B3A9D" w:rsidRPr="007B3A9D" w:rsidRDefault="007B3A9D" w:rsidP="007B3A9D">
      <w:pPr>
        <w:rPr>
          <w:rFonts w:cstheme="minorHAnsi"/>
          <w:sz w:val="28"/>
          <w:szCs w:val="28"/>
          <w:lang w:val="en-US"/>
        </w:rPr>
      </w:pPr>
      <w:r>
        <w:rPr>
          <w:rFonts w:cstheme="minorHAnsi"/>
          <w:sz w:val="28"/>
          <w:szCs w:val="28"/>
          <w:lang w:val="en-US"/>
        </w:rPr>
        <w:t>Apr 17-21</w:t>
      </w:r>
    </w:p>
    <w:p w14:paraId="32300C5A" w14:textId="77777777" w:rsidR="007B3A9D" w:rsidRDefault="004B22D1" w:rsidP="007B3A9D">
      <w:pPr>
        <w:ind w:left="720"/>
        <w:rPr>
          <w:rFonts w:cstheme="minorHAnsi"/>
          <w:sz w:val="28"/>
          <w:szCs w:val="28"/>
        </w:rPr>
      </w:pPr>
      <w:r w:rsidRPr="007B3A9D">
        <w:rPr>
          <w:rFonts w:cstheme="minorHAnsi"/>
          <w:b/>
          <w:bCs/>
          <w:sz w:val="28"/>
          <w:szCs w:val="28"/>
          <w:vertAlign w:val="superscript"/>
        </w:rPr>
        <w:t>9 </w:t>
      </w:r>
      <w:r w:rsidRPr="007B3A9D">
        <w:rPr>
          <w:rFonts w:cstheme="minorHAnsi"/>
          <w:sz w:val="28"/>
          <w:szCs w:val="28"/>
        </w:rPr>
        <w:t>It will not be like the covenant</w:t>
      </w:r>
      <w:r w:rsidRPr="007B3A9D">
        <w:rPr>
          <w:rFonts w:cstheme="minorHAnsi"/>
          <w:sz w:val="28"/>
          <w:szCs w:val="28"/>
        </w:rPr>
        <w:br/>
        <w:t>    I made with their ancestors</w:t>
      </w:r>
      <w:r w:rsidRPr="007B3A9D">
        <w:rPr>
          <w:rFonts w:cstheme="minorHAnsi"/>
          <w:sz w:val="28"/>
          <w:szCs w:val="28"/>
        </w:rPr>
        <w:br/>
        <w:t>when I took them by the hand</w:t>
      </w:r>
      <w:r w:rsidRPr="007B3A9D">
        <w:rPr>
          <w:rFonts w:cstheme="minorHAnsi"/>
          <w:sz w:val="28"/>
          <w:szCs w:val="28"/>
        </w:rPr>
        <w:br/>
        <w:t>    to lead them out of Egypt,</w:t>
      </w:r>
      <w:r w:rsidRPr="007B3A9D">
        <w:rPr>
          <w:rFonts w:cstheme="minorHAnsi"/>
          <w:sz w:val="28"/>
          <w:szCs w:val="28"/>
        </w:rPr>
        <w:br/>
        <w:t>because they did not remain faithful to my covenant,</w:t>
      </w:r>
      <w:r w:rsidRPr="007B3A9D">
        <w:rPr>
          <w:rFonts w:cstheme="minorHAnsi"/>
          <w:sz w:val="28"/>
          <w:szCs w:val="28"/>
        </w:rPr>
        <w:br/>
        <w:t>    and I turned away from them,</w:t>
      </w:r>
      <w:r w:rsidRPr="007B3A9D">
        <w:rPr>
          <w:rFonts w:cstheme="minorHAnsi"/>
          <w:sz w:val="28"/>
          <w:szCs w:val="28"/>
        </w:rPr>
        <w:br/>
        <w:t>declares the Lord.</w:t>
      </w:r>
    </w:p>
    <w:p w14:paraId="6B49D4F6" w14:textId="77777777" w:rsidR="00E670FE" w:rsidRDefault="00E670FE" w:rsidP="007B3A9D">
      <w:pPr>
        <w:rPr>
          <w:rFonts w:cstheme="minorHAnsi"/>
          <w:sz w:val="28"/>
          <w:szCs w:val="28"/>
        </w:rPr>
      </w:pPr>
    </w:p>
    <w:p w14:paraId="4B95464A" w14:textId="77777777" w:rsidR="00E670FE" w:rsidRDefault="00E670FE" w:rsidP="007B3A9D">
      <w:pPr>
        <w:rPr>
          <w:rFonts w:cstheme="minorHAnsi"/>
          <w:sz w:val="28"/>
          <w:szCs w:val="28"/>
        </w:rPr>
      </w:pPr>
    </w:p>
    <w:p w14:paraId="33908C74" w14:textId="38B65967" w:rsidR="007B3A9D" w:rsidRPr="00E670FE" w:rsidRDefault="007B3A9D" w:rsidP="00E670FE">
      <w:pPr>
        <w:rPr>
          <w:rFonts w:cstheme="minorHAnsi"/>
          <w:sz w:val="28"/>
          <w:szCs w:val="28"/>
        </w:rPr>
      </w:pPr>
      <w:r>
        <w:rPr>
          <w:rFonts w:cstheme="minorHAnsi"/>
          <w:sz w:val="28"/>
          <w:szCs w:val="28"/>
        </w:rPr>
        <w:lastRenderedPageBreak/>
        <w:t>Apr 24-28</w:t>
      </w:r>
    </w:p>
    <w:p w14:paraId="0258578A" w14:textId="2D15567D" w:rsidR="00E670FE" w:rsidRDefault="004B22D1" w:rsidP="00E670FE">
      <w:pPr>
        <w:spacing w:after="0"/>
        <w:ind w:left="720"/>
        <w:rPr>
          <w:rFonts w:cstheme="minorHAnsi"/>
          <w:sz w:val="28"/>
          <w:szCs w:val="28"/>
        </w:rPr>
      </w:pPr>
      <w:r w:rsidRPr="007B3A9D">
        <w:rPr>
          <w:rFonts w:cstheme="minorHAnsi"/>
          <w:b/>
          <w:bCs/>
          <w:sz w:val="28"/>
          <w:szCs w:val="28"/>
          <w:vertAlign w:val="superscript"/>
        </w:rPr>
        <w:t>10 </w:t>
      </w:r>
      <w:r w:rsidRPr="007B3A9D">
        <w:rPr>
          <w:rFonts w:cstheme="minorHAnsi"/>
          <w:sz w:val="28"/>
          <w:szCs w:val="28"/>
        </w:rPr>
        <w:t>This is the covenant I will establish with the people of Israel</w:t>
      </w:r>
      <w:r w:rsidRPr="007B3A9D">
        <w:rPr>
          <w:rFonts w:cstheme="minorHAnsi"/>
          <w:sz w:val="28"/>
          <w:szCs w:val="28"/>
        </w:rPr>
        <w:br/>
        <w:t>    after that time, declares the Lord.</w:t>
      </w:r>
      <w:r w:rsidRPr="007B3A9D">
        <w:rPr>
          <w:rFonts w:cstheme="minorHAnsi"/>
          <w:sz w:val="28"/>
          <w:szCs w:val="28"/>
        </w:rPr>
        <w:br/>
        <w:t>I will put my laws in their minds</w:t>
      </w:r>
      <w:r w:rsidRPr="007B3A9D">
        <w:rPr>
          <w:rFonts w:cstheme="minorHAnsi"/>
          <w:sz w:val="28"/>
          <w:szCs w:val="28"/>
        </w:rPr>
        <w:br/>
        <w:t>    and write them on their hearts.</w:t>
      </w:r>
      <w:r w:rsidRPr="007B3A9D">
        <w:rPr>
          <w:rFonts w:cstheme="minorHAnsi"/>
          <w:sz w:val="28"/>
          <w:szCs w:val="28"/>
        </w:rPr>
        <w:br/>
        <w:t>I will be their God,</w:t>
      </w:r>
      <w:r w:rsidRPr="007B3A9D">
        <w:rPr>
          <w:rFonts w:cstheme="minorHAnsi"/>
          <w:sz w:val="28"/>
          <w:szCs w:val="28"/>
        </w:rPr>
        <w:br/>
        <w:t>    and they will be my people.</w:t>
      </w:r>
    </w:p>
    <w:p w14:paraId="68C96A2A" w14:textId="77777777" w:rsidR="00E670FE" w:rsidRDefault="00E670FE" w:rsidP="00E670FE">
      <w:pPr>
        <w:spacing w:after="0"/>
        <w:rPr>
          <w:rFonts w:cstheme="minorHAnsi"/>
          <w:sz w:val="28"/>
          <w:szCs w:val="28"/>
        </w:rPr>
      </w:pPr>
      <w:r>
        <w:rPr>
          <w:rFonts w:cstheme="minorHAnsi"/>
          <w:sz w:val="28"/>
          <w:szCs w:val="28"/>
        </w:rPr>
        <w:t>May 1-5</w:t>
      </w:r>
    </w:p>
    <w:p w14:paraId="46FE5662" w14:textId="5867B610" w:rsidR="007B3A9D" w:rsidRDefault="004B22D1" w:rsidP="00E670FE">
      <w:pPr>
        <w:spacing w:after="0"/>
        <w:ind w:left="720"/>
        <w:rPr>
          <w:rFonts w:cstheme="minorHAnsi"/>
          <w:sz w:val="28"/>
          <w:szCs w:val="28"/>
        </w:rPr>
      </w:pPr>
      <w:r w:rsidRPr="007B3A9D">
        <w:rPr>
          <w:rFonts w:cstheme="minorHAnsi"/>
          <w:sz w:val="28"/>
          <w:szCs w:val="28"/>
        </w:rPr>
        <w:br/>
      </w:r>
      <w:r w:rsidRPr="007B3A9D">
        <w:rPr>
          <w:rFonts w:cstheme="minorHAnsi"/>
          <w:b/>
          <w:bCs/>
          <w:sz w:val="28"/>
          <w:szCs w:val="28"/>
          <w:vertAlign w:val="superscript"/>
        </w:rPr>
        <w:t>11 </w:t>
      </w:r>
      <w:r w:rsidRPr="007B3A9D">
        <w:rPr>
          <w:rFonts w:cstheme="minorHAnsi"/>
          <w:sz w:val="28"/>
          <w:szCs w:val="28"/>
        </w:rPr>
        <w:t>No longer will they teach their neighbor,</w:t>
      </w:r>
      <w:r w:rsidRPr="007B3A9D">
        <w:rPr>
          <w:rFonts w:cstheme="minorHAnsi"/>
          <w:sz w:val="28"/>
          <w:szCs w:val="28"/>
        </w:rPr>
        <w:br/>
        <w:t>    or say to one another, ‘Know the Lord,’</w:t>
      </w:r>
      <w:r w:rsidRPr="007B3A9D">
        <w:rPr>
          <w:rFonts w:cstheme="minorHAnsi"/>
          <w:sz w:val="28"/>
          <w:szCs w:val="28"/>
        </w:rPr>
        <w:br/>
        <w:t>because they will all know me,</w:t>
      </w:r>
      <w:r w:rsidRPr="007B3A9D">
        <w:rPr>
          <w:rFonts w:cstheme="minorHAnsi"/>
          <w:sz w:val="28"/>
          <w:szCs w:val="28"/>
        </w:rPr>
        <w:br/>
        <w:t>    from the least of them to the greatest.</w:t>
      </w:r>
    </w:p>
    <w:p w14:paraId="0E7339A3" w14:textId="678373D2" w:rsidR="00E670FE" w:rsidRDefault="00E670FE" w:rsidP="00E670FE">
      <w:pPr>
        <w:spacing w:after="0"/>
        <w:rPr>
          <w:rFonts w:cstheme="minorHAnsi"/>
          <w:sz w:val="28"/>
          <w:szCs w:val="28"/>
        </w:rPr>
      </w:pPr>
      <w:r>
        <w:rPr>
          <w:rFonts w:cstheme="minorHAnsi"/>
          <w:sz w:val="28"/>
          <w:szCs w:val="28"/>
        </w:rPr>
        <w:t>May 8-12</w:t>
      </w:r>
    </w:p>
    <w:p w14:paraId="51A01684" w14:textId="7B5A01A7" w:rsidR="007B3A9D" w:rsidRDefault="004B22D1" w:rsidP="007B3A9D">
      <w:pPr>
        <w:ind w:left="720"/>
        <w:rPr>
          <w:rFonts w:cstheme="minorHAnsi"/>
          <w:sz w:val="28"/>
          <w:szCs w:val="28"/>
        </w:rPr>
      </w:pPr>
      <w:r w:rsidRPr="007B3A9D">
        <w:rPr>
          <w:rFonts w:cstheme="minorHAnsi"/>
          <w:b/>
          <w:bCs/>
          <w:sz w:val="28"/>
          <w:szCs w:val="28"/>
          <w:vertAlign w:val="superscript"/>
        </w:rPr>
        <w:t>12 </w:t>
      </w:r>
      <w:r w:rsidRPr="007B3A9D">
        <w:rPr>
          <w:rFonts w:cstheme="minorHAnsi"/>
          <w:sz w:val="28"/>
          <w:szCs w:val="28"/>
        </w:rPr>
        <w:t>For I will forgive their wickedness</w:t>
      </w:r>
      <w:r w:rsidRPr="007B3A9D">
        <w:rPr>
          <w:rFonts w:cstheme="minorHAnsi"/>
          <w:sz w:val="28"/>
          <w:szCs w:val="28"/>
        </w:rPr>
        <w:br/>
        <w:t>    and will remember their sins no more.”</w:t>
      </w:r>
      <w:r w:rsidRPr="007B3A9D">
        <w:rPr>
          <w:rFonts w:cstheme="minorHAnsi"/>
          <w:sz w:val="28"/>
          <w:szCs w:val="28"/>
          <w:vertAlign w:val="superscript"/>
        </w:rPr>
        <w:t>[</w:t>
      </w:r>
      <w:hyperlink r:id="rId14" w:anchor="fen-NIV-30105b" w:tooltip="See footnote b" w:history="1">
        <w:r w:rsidRPr="007B3A9D">
          <w:rPr>
            <w:rStyle w:val="Hyperlink"/>
            <w:rFonts w:cstheme="minorHAnsi"/>
            <w:sz w:val="28"/>
            <w:szCs w:val="28"/>
            <w:vertAlign w:val="superscript"/>
          </w:rPr>
          <w:t>b</w:t>
        </w:r>
      </w:hyperlink>
      <w:r w:rsidRPr="007B3A9D">
        <w:rPr>
          <w:rFonts w:cstheme="minorHAnsi"/>
          <w:sz w:val="28"/>
          <w:szCs w:val="28"/>
          <w:vertAlign w:val="superscript"/>
        </w:rPr>
        <w:t>]</w:t>
      </w:r>
    </w:p>
    <w:p w14:paraId="56505394" w14:textId="0D174ADF" w:rsidR="004B22D1" w:rsidRPr="007B3A9D" w:rsidRDefault="004B22D1" w:rsidP="007B3A9D">
      <w:pPr>
        <w:rPr>
          <w:rFonts w:cstheme="minorHAnsi"/>
          <w:sz w:val="28"/>
          <w:szCs w:val="28"/>
        </w:rPr>
      </w:pPr>
      <w:r w:rsidRPr="007B3A9D">
        <w:rPr>
          <w:rFonts w:cstheme="minorHAnsi"/>
          <w:b/>
          <w:bCs/>
          <w:sz w:val="28"/>
          <w:szCs w:val="28"/>
          <w:vertAlign w:val="superscript"/>
        </w:rPr>
        <w:t>13 </w:t>
      </w:r>
      <w:r w:rsidRPr="007B3A9D">
        <w:rPr>
          <w:rFonts w:cstheme="minorHAnsi"/>
          <w:sz w:val="28"/>
          <w:szCs w:val="28"/>
        </w:rPr>
        <w:t>By calling this covenant “new,” he has made the first one obsolete; and what is obsolete and outdated will soon disappear.</w:t>
      </w:r>
    </w:p>
    <w:p w14:paraId="32D82BF1" w14:textId="38FF2890" w:rsidR="004B22D1" w:rsidRDefault="004B22D1" w:rsidP="005A39EB">
      <w:pPr>
        <w:pStyle w:val="ListParagraph"/>
        <w:ind w:left="0"/>
        <w:rPr>
          <w:rFonts w:cstheme="minorHAnsi"/>
          <w:sz w:val="28"/>
          <w:szCs w:val="28"/>
          <w:lang w:val="en-US"/>
        </w:rPr>
      </w:pPr>
    </w:p>
    <w:p w14:paraId="5D55EAEA" w14:textId="3FDBDD7B" w:rsidR="005A39EB" w:rsidRPr="00E670FE" w:rsidRDefault="00E670FE" w:rsidP="00E670FE">
      <w:pPr>
        <w:rPr>
          <w:rFonts w:cstheme="minorHAnsi"/>
          <w:sz w:val="28"/>
          <w:szCs w:val="28"/>
          <w:lang w:val="en-US"/>
        </w:rPr>
      </w:pPr>
      <w:r>
        <w:rPr>
          <w:rFonts w:cstheme="minorHAnsi"/>
          <w:sz w:val="28"/>
          <w:szCs w:val="28"/>
          <w:lang w:val="en-US"/>
        </w:rPr>
        <w:t>May/June: Review all verses for Master Memory</w:t>
      </w:r>
    </w:p>
    <w:sectPr w:rsidR="005A39EB" w:rsidRPr="00E670F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54C1" w14:textId="77777777" w:rsidR="00DC7988" w:rsidRDefault="00DC7988" w:rsidP="001D5C02">
      <w:pPr>
        <w:spacing w:after="0" w:line="240" w:lineRule="auto"/>
      </w:pPr>
      <w:r>
        <w:separator/>
      </w:r>
    </w:p>
  </w:endnote>
  <w:endnote w:type="continuationSeparator" w:id="0">
    <w:p w14:paraId="4D671F2E" w14:textId="77777777" w:rsidR="00DC7988" w:rsidRDefault="00DC7988" w:rsidP="001D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91A5" w14:textId="77777777" w:rsidR="001D5C02" w:rsidRDefault="001D5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C90" w14:textId="6FD83497" w:rsidR="001D5C02" w:rsidRDefault="001D5C02">
    <w:pPr>
      <w:pStyle w:val="Footer"/>
    </w:pPr>
    <w:r>
      <w:t>KCES Bible Memory</w:t>
    </w:r>
    <w:r>
      <w:ptab w:relativeTo="margin" w:alignment="center" w:leader="none"/>
    </w:r>
    <w:r>
      <w:t>Gratitude – Psalm 136:26</w:t>
    </w:r>
    <w:r>
      <w:ptab w:relativeTo="margin" w:alignment="right" w:leader="none"/>
    </w:r>
    <w:r>
      <w:t>2022-2023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F45A" w14:textId="77777777" w:rsidR="001D5C02" w:rsidRDefault="001D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7D03" w14:textId="77777777" w:rsidR="00DC7988" w:rsidRDefault="00DC7988" w:rsidP="001D5C02">
      <w:pPr>
        <w:spacing w:after="0" w:line="240" w:lineRule="auto"/>
      </w:pPr>
      <w:r>
        <w:separator/>
      </w:r>
    </w:p>
  </w:footnote>
  <w:footnote w:type="continuationSeparator" w:id="0">
    <w:p w14:paraId="0745D46A" w14:textId="77777777" w:rsidR="00DC7988" w:rsidRDefault="00DC7988" w:rsidP="001D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6988" w14:textId="77777777" w:rsidR="001D5C02" w:rsidRDefault="001D5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7B6" w14:textId="77777777" w:rsidR="001D5C02" w:rsidRDefault="001D5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92EA" w14:textId="77777777" w:rsidR="001D5C02" w:rsidRDefault="001D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AC2"/>
    <w:multiLevelType w:val="hybridMultilevel"/>
    <w:tmpl w:val="8F2E4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EE5262"/>
    <w:multiLevelType w:val="hybridMultilevel"/>
    <w:tmpl w:val="B776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3815643">
    <w:abstractNumId w:val="0"/>
  </w:num>
  <w:num w:numId="2" w16cid:durableId="2865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CD"/>
    <w:rsid w:val="00061A15"/>
    <w:rsid w:val="0017419D"/>
    <w:rsid w:val="0018710E"/>
    <w:rsid w:val="001D5C02"/>
    <w:rsid w:val="00203DF2"/>
    <w:rsid w:val="00281210"/>
    <w:rsid w:val="002C74D4"/>
    <w:rsid w:val="0043692B"/>
    <w:rsid w:val="00481D31"/>
    <w:rsid w:val="004B22D1"/>
    <w:rsid w:val="004C4BD0"/>
    <w:rsid w:val="004F7446"/>
    <w:rsid w:val="005A39EB"/>
    <w:rsid w:val="005F1712"/>
    <w:rsid w:val="006D50BF"/>
    <w:rsid w:val="007207AD"/>
    <w:rsid w:val="00783B9C"/>
    <w:rsid w:val="007B3A9D"/>
    <w:rsid w:val="00812A58"/>
    <w:rsid w:val="008D657B"/>
    <w:rsid w:val="0092059A"/>
    <w:rsid w:val="009810CD"/>
    <w:rsid w:val="009A0F1B"/>
    <w:rsid w:val="00A605B5"/>
    <w:rsid w:val="00A77FD6"/>
    <w:rsid w:val="00AA2D7C"/>
    <w:rsid w:val="00AB495A"/>
    <w:rsid w:val="00B979B1"/>
    <w:rsid w:val="00C01D8B"/>
    <w:rsid w:val="00C83A0D"/>
    <w:rsid w:val="00D16FCA"/>
    <w:rsid w:val="00DB2AF7"/>
    <w:rsid w:val="00DC7988"/>
    <w:rsid w:val="00E10964"/>
    <w:rsid w:val="00E670FE"/>
    <w:rsid w:val="00E8259A"/>
    <w:rsid w:val="00F10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C02E"/>
  <w15:chartTrackingRefBased/>
  <w15:docId w15:val="{A13CA0D5-BF76-486A-B1BE-19895EE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58"/>
    <w:pPr>
      <w:ind w:left="720"/>
      <w:contextualSpacing/>
    </w:pPr>
  </w:style>
  <w:style w:type="character" w:styleId="Hyperlink">
    <w:name w:val="Hyperlink"/>
    <w:basedOn w:val="DefaultParagraphFont"/>
    <w:uiPriority w:val="99"/>
    <w:unhideWhenUsed/>
    <w:rsid w:val="00481D31"/>
    <w:rPr>
      <w:color w:val="0563C1" w:themeColor="hyperlink"/>
      <w:u w:val="single"/>
    </w:rPr>
  </w:style>
  <w:style w:type="character" w:styleId="UnresolvedMention">
    <w:name w:val="Unresolved Mention"/>
    <w:basedOn w:val="DefaultParagraphFont"/>
    <w:uiPriority w:val="99"/>
    <w:semiHidden/>
    <w:unhideWhenUsed/>
    <w:rsid w:val="00481D31"/>
    <w:rPr>
      <w:color w:val="605E5C"/>
      <w:shd w:val="clear" w:color="auto" w:fill="E1DFDD"/>
    </w:rPr>
  </w:style>
  <w:style w:type="paragraph" w:styleId="Header">
    <w:name w:val="header"/>
    <w:basedOn w:val="Normal"/>
    <w:link w:val="HeaderChar"/>
    <w:uiPriority w:val="99"/>
    <w:unhideWhenUsed/>
    <w:rsid w:val="001D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02"/>
  </w:style>
  <w:style w:type="paragraph" w:styleId="Footer">
    <w:name w:val="footer"/>
    <w:basedOn w:val="Normal"/>
    <w:link w:val="FooterChar"/>
    <w:uiPriority w:val="99"/>
    <w:unhideWhenUsed/>
    <w:rsid w:val="001D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9215">
      <w:bodyDiv w:val="1"/>
      <w:marLeft w:val="0"/>
      <w:marRight w:val="0"/>
      <w:marTop w:val="0"/>
      <w:marBottom w:val="0"/>
      <w:divBdr>
        <w:top w:val="none" w:sz="0" w:space="0" w:color="auto"/>
        <w:left w:val="none" w:sz="0" w:space="0" w:color="auto"/>
        <w:bottom w:val="none" w:sz="0" w:space="0" w:color="auto"/>
        <w:right w:val="none" w:sz="0" w:space="0" w:color="auto"/>
      </w:divBdr>
    </w:div>
    <w:div w:id="1852840477">
      <w:bodyDiv w:val="1"/>
      <w:marLeft w:val="0"/>
      <w:marRight w:val="0"/>
      <w:marTop w:val="0"/>
      <w:marBottom w:val="0"/>
      <w:divBdr>
        <w:top w:val="none" w:sz="0" w:space="0" w:color="auto"/>
        <w:left w:val="none" w:sz="0" w:space="0" w:color="auto"/>
        <w:bottom w:val="none" w:sz="0" w:space="0" w:color="auto"/>
        <w:right w:val="none" w:sz="0" w:space="0" w:color="auto"/>
      </w:divBdr>
      <w:divsChild>
        <w:div w:id="1692607069">
          <w:marLeft w:val="240"/>
          <w:marRight w:val="0"/>
          <w:marTop w:val="240"/>
          <w:marBottom w:val="240"/>
          <w:divBdr>
            <w:top w:val="none" w:sz="0" w:space="0" w:color="auto"/>
            <w:left w:val="none" w:sz="0" w:space="0" w:color="auto"/>
            <w:bottom w:val="none" w:sz="0" w:space="0" w:color="auto"/>
            <w:right w:val="none" w:sz="0" w:space="0" w:color="auto"/>
          </w:divBdr>
        </w:div>
        <w:div w:id="12950646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68%3A4-6&amp;version=NIV" TargetMode="External"/><Relationship Id="rId13" Type="http://schemas.openxmlformats.org/officeDocument/2006/relationships/hyperlink" Target="https://www.biblegateway.com/passage/?search=Hebrews+8%3A+8-13&amp;version=NI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Psalm+68%3A4-6&amp;version=NIV" TargetMode="External"/><Relationship Id="rId12" Type="http://schemas.openxmlformats.org/officeDocument/2006/relationships/hyperlink" Target="https://www.biblegateway.com/passage/?search=Ephesians+1%3A3-11&amp;version=NI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Ephesians+1%3A3-11&amp;version=NI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Ephesians+1%3A3-11&amp;version=NI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Ephesians+1%3A3-11&amp;version=NIV" TargetMode="External"/><Relationship Id="rId14" Type="http://schemas.openxmlformats.org/officeDocument/2006/relationships/hyperlink" Target="https://www.biblegateway.com/passage/?search=Hebrews+8%3A+8-13&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Jeffrey</dc:creator>
  <cp:keywords/>
  <dc:description/>
  <cp:lastModifiedBy>Alisa Jeffrey</cp:lastModifiedBy>
  <cp:revision>2</cp:revision>
  <cp:lastPrinted>2022-08-23T14:53:00Z</cp:lastPrinted>
  <dcterms:created xsi:type="dcterms:W3CDTF">2022-08-25T15:57:00Z</dcterms:created>
  <dcterms:modified xsi:type="dcterms:W3CDTF">2022-08-25T15:57:00Z</dcterms:modified>
</cp:coreProperties>
</file>